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2051E" w14:textId="76D9D95D" w:rsidR="00510339" w:rsidRPr="00AB327B" w:rsidRDefault="00510339" w:rsidP="00510339">
      <w:pPr>
        <w:spacing w:after="0" w:line="240" w:lineRule="auto"/>
        <w:jc w:val="both"/>
        <w:rPr>
          <w:rFonts w:ascii="Arial" w:hAnsi="Arial" w:cs="Arial"/>
          <w:b/>
          <w:bCs/>
          <w:sz w:val="22"/>
          <w:szCs w:val="22"/>
        </w:rPr>
      </w:pPr>
      <w:r>
        <w:rPr>
          <w:rFonts w:ascii="Arial" w:hAnsi="Arial" w:cs="Arial"/>
          <w:b/>
          <w:bCs/>
          <w:sz w:val="22"/>
          <w:szCs w:val="22"/>
        </w:rPr>
        <w:t xml:space="preserve">POGOJI ZA DOBAVO </w:t>
      </w:r>
      <w:r w:rsidR="00051E79">
        <w:rPr>
          <w:rFonts w:ascii="Arial" w:hAnsi="Arial" w:cs="Arial"/>
          <w:b/>
          <w:bCs/>
          <w:sz w:val="22"/>
          <w:szCs w:val="22"/>
        </w:rPr>
        <w:t>–</w:t>
      </w:r>
      <w:r>
        <w:rPr>
          <w:rFonts w:ascii="Arial" w:hAnsi="Arial" w:cs="Arial"/>
          <w:b/>
          <w:bCs/>
          <w:sz w:val="22"/>
          <w:szCs w:val="22"/>
        </w:rPr>
        <w:t xml:space="preserve"> OPIS</w:t>
      </w:r>
    </w:p>
    <w:p w14:paraId="658B17D4" w14:textId="77777777" w:rsidR="00510339" w:rsidRPr="00AB327B" w:rsidRDefault="00510339" w:rsidP="00510339">
      <w:pPr>
        <w:spacing w:after="0" w:line="240" w:lineRule="auto"/>
        <w:rPr>
          <w:rFonts w:ascii="Arial" w:hAnsi="Arial" w:cs="Arial"/>
          <w:sz w:val="22"/>
          <w:szCs w:val="22"/>
        </w:rPr>
      </w:pPr>
    </w:p>
    <w:p w14:paraId="2F2EFF67" w14:textId="79A44BCD" w:rsidR="00510339" w:rsidRPr="009403DC" w:rsidRDefault="00F85DFB" w:rsidP="00510339">
      <w:pPr>
        <w:spacing w:after="0" w:line="240" w:lineRule="auto"/>
        <w:rPr>
          <w:rFonts w:ascii="Arial" w:hAnsi="Arial" w:cs="Arial"/>
          <w:sz w:val="20"/>
          <w:szCs w:val="20"/>
        </w:rPr>
      </w:pPr>
      <w:r w:rsidRPr="009403DC">
        <w:rPr>
          <w:rFonts w:ascii="Arial" w:hAnsi="Arial" w:cs="Arial"/>
          <w:sz w:val="20"/>
          <w:szCs w:val="20"/>
        </w:rPr>
        <w:t>Št. zadeve LN</w:t>
      </w:r>
      <w:r w:rsidR="00510339" w:rsidRPr="009403DC">
        <w:rPr>
          <w:rFonts w:ascii="Arial" w:hAnsi="Arial" w:cs="Arial"/>
          <w:sz w:val="20"/>
          <w:szCs w:val="20"/>
        </w:rPr>
        <w:t>: 43001-</w:t>
      </w:r>
      <w:r w:rsidR="00DD6BF6">
        <w:rPr>
          <w:rFonts w:ascii="Arial" w:hAnsi="Arial" w:cs="Arial"/>
          <w:sz w:val="20"/>
          <w:szCs w:val="20"/>
        </w:rPr>
        <w:t>162</w:t>
      </w:r>
      <w:r w:rsidR="00510339" w:rsidRPr="009403DC">
        <w:rPr>
          <w:rFonts w:ascii="Arial" w:hAnsi="Arial" w:cs="Arial"/>
          <w:sz w:val="20"/>
          <w:szCs w:val="20"/>
        </w:rPr>
        <w:t>/202</w:t>
      </w:r>
      <w:r w:rsidR="008A27DE" w:rsidRPr="009403DC">
        <w:rPr>
          <w:rFonts w:ascii="Arial" w:hAnsi="Arial" w:cs="Arial"/>
          <w:sz w:val="20"/>
          <w:szCs w:val="20"/>
        </w:rPr>
        <w:t>6</w:t>
      </w:r>
    </w:p>
    <w:p w14:paraId="45F5B72B" w14:textId="7D63C2D6" w:rsidR="003C7032" w:rsidRPr="009403DC" w:rsidRDefault="003C7032" w:rsidP="003C7032">
      <w:pPr>
        <w:spacing w:after="0" w:line="240" w:lineRule="auto"/>
        <w:rPr>
          <w:rFonts w:ascii="Arial" w:hAnsi="Arial" w:cs="Arial"/>
          <w:sz w:val="20"/>
          <w:szCs w:val="20"/>
        </w:rPr>
      </w:pPr>
      <w:r w:rsidRPr="009403DC">
        <w:rPr>
          <w:rFonts w:ascii="Arial" w:hAnsi="Arial" w:cs="Arial"/>
          <w:sz w:val="20"/>
          <w:szCs w:val="20"/>
        </w:rPr>
        <w:t>Št. pogodbe: 2431-2</w:t>
      </w:r>
      <w:r w:rsidR="008A27DE" w:rsidRPr="009403DC">
        <w:rPr>
          <w:rFonts w:ascii="Arial" w:hAnsi="Arial" w:cs="Arial"/>
          <w:sz w:val="20"/>
          <w:szCs w:val="20"/>
        </w:rPr>
        <w:t>6</w:t>
      </w:r>
      <w:r w:rsidRPr="009403DC">
        <w:rPr>
          <w:rFonts w:ascii="Arial" w:hAnsi="Arial" w:cs="Arial"/>
          <w:sz w:val="20"/>
          <w:szCs w:val="20"/>
        </w:rPr>
        <w:t>-</w:t>
      </w:r>
      <w:r w:rsidR="00DD6BF6">
        <w:rPr>
          <w:rFonts w:ascii="Arial" w:hAnsi="Arial" w:cs="Arial"/>
          <w:sz w:val="20"/>
          <w:szCs w:val="20"/>
        </w:rPr>
        <w:t>000632</w:t>
      </w:r>
      <w:r w:rsidR="00B56FBF" w:rsidRPr="009403DC">
        <w:rPr>
          <w:rFonts w:ascii="Arial" w:hAnsi="Arial" w:cs="Arial"/>
          <w:sz w:val="20"/>
          <w:szCs w:val="20"/>
        </w:rPr>
        <w:t>/</w:t>
      </w:r>
      <w:r w:rsidRPr="009403DC">
        <w:rPr>
          <w:rFonts w:ascii="Arial" w:hAnsi="Arial" w:cs="Arial"/>
          <w:sz w:val="20"/>
          <w:szCs w:val="20"/>
        </w:rPr>
        <w:t>0</w:t>
      </w:r>
    </w:p>
    <w:p w14:paraId="22B35BD0" w14:textId="77777777" w:rsidR="00510339" w:rsidRPr="00AB327B" w:rsidRDefault="00510339" w:rsidP="00510339">
      <w:pPr>
        <w:spacing w:after="0" w:line="240" w:lineRule="auto"/>
        <w:jc w:val="both"/>
        <w:rPr>
          <w:rFonts w:ascii="Arial" w:hAnsi="Arial" w:cs="Arial"/>
          <w:b/>
          <w:bCs/>
          <w:sz w:val="22"/>
          <w:szCs w:val="22"/>
        </w:rPr>
      </w:pPr>
    </w:p>
    <w:p w14:paraId="55D5EE56" w14:textId="48F74B04" w:rsidR="00510339" w:rsidRPr="001403D1" w:rsidRDefault="00646581" w:rsidP="00510339">
      <w:pPr>
        <w:spacing w:after="0" w:line="240" w:lineRule="auto"/>
        <w:jc w:val="both"/>
        <w:rPr>
          <w:rFonts w:ascii="Arial" w:hAnsi="Arial" w:cs="Arial"/>
          <w:b/>
          <w:sz w:val="22"/>
          <w:szCs w:val="22"/>
        </w:rPr>
      </w:pPr>
      <w:r>
        <w:rPr>
          <w:rFonts w:ascii="Arial" w:hAnsi="Arial" w:cs="Arial"/>
          <w:b/>
          <w:sz w:val="22"/>
          <w:szCs w:val="22"/>
        </w:rPr>
        <w:t xml:space="preserve">NAROČILO </w:t>
      </w:r>
      <w:r w:rsidR="00510339" w:rsidRPr="001403D1">
        <w:rPr>
          <w:rFonts w:ascii="Arial" w:hAnsi="Arial" w:cs="Arial"/>
          <w:b/>
          <w:sz w:val="22"/>
          <w:szCs w:val="22"/>
        </w:rPr>
        <w:t>OPREM</w:t>
      </w:r>
      <w:r>
        <w:rPr>
          <w:rFonts w:ascii="Arial" w:hAnsi="Arial" w:cs="Arial"/>
          <w:b/>
          <w:sz w:val="22"/>
          <w:szCs w:val="22"/>
        </w:rPr>
        <w:t>E</w:t>
      </w:r>
      <w:r w:rsidR="00510339" w:rsidRPr="001403D1">
        <w:rPr>
          <w:rFonts w:ascii="Arial" w:hAnsi="Arial" w:cs="Arial"/>
          <w:b/>
          <w:sz w:val="22"/>
          <w:szCs w:val="22"/>
        </w:rPr>
        <w:t xml:space="preserve"> ZA ZAŠČITO, REŠEVANJE IN POMOČ V PREDORIH NA G</w:t>
      </w:r>
      <w:r w:rsidR="00510339">
        <w:rPr>
          <w:rFonts w:ascii="Arial" w:hAnsi="Arial" w:cs="Arial"/>
          <w:b/>
          <w:sz w:val="22"/>
          <w:szCs w:val="22"/>
        </w:rPr>
        <w:t xml:space="preserve">LAVNIH </w:t>
      </w:r>
      <w:r w:rsidR="00510339" w:rsidRPr="001403D1">
        <w:rPr>
          <w:rFonts w:ascii="Arial" w:hAnsi="Arial" w:cs="Arial"/>
          <w:b/>
          <w:sz w:val="22"/>
          <w:szCs w:val="22"/>
        </w:rPr>
        <w:t>IN R</w:t>
      </w:r>
      <w:r w:rsidR="00510339">
        <w:rPr>
          <w:rFonts w:ascii="Arial" w:hAnsi="Arial" w:cs="Arial"/>
          <w:b/>
          <w:sz w:val="22"/>
          <w:szCs w:val="22"/>
        </w:rPr>
        <w:t>EGIONALNIH</w:t>
      </w:r>
      <w:r w:rsidR="00510339" w:rsidRPr="001403D1">
        <w:rPr>
          <w:rFonts w:ascii="Arial" w:hAnsi="Arial" w:cs="Arial"/>
          <w:b/>
          <w:sz w:val="22"/>
          <w:szCs w:val="22"/>
        </w:rPr>
        <w:t xml:space="preserve"> </w:t>
      </w:r>
      <w:r w:rsidR="00510339">
        <w:rPr>
          <w:rFonts w:ascii="Arial" w:hAnsi="Arial" w:cs="Arial"/>
          <w:b/>
          <w:sz w:val="22"/>
          <w:szCs w:val="22"/>
        </w:rPr>
        <w:t xml:space="preserve">(G+R) </w:t>
      </w:r>
      <w:r w:rsidR="00510339" w:rsidRPr="001403D1">
        <w:rPr>
          <w:rFonts w:ascii="Arial" w:hAnsi="Arial" w:cs="Arial"/>
          <w:b/>
          <w:sz w:val="22"/>
          <w:szCs w:val="22"/>
        </w:rPr>
        <w:t>CESTAH V LET</w:t>
      </w:r>
      <w:r w:rsidR="00044763">
        <w:rPr>
          <w:rFonts w:ascii="Arial" w:hAnsi="Arial" w:cs="Arial"/>
          <w:b/>
          <w:sz w:val="22"/>
          <w:szCs w:val="22"/>
        </w:rPr>
        <w:t>U</w:t>
      </w:r>
      <w:r w:rsidR="00510339" w:rsidRPr="001403D1">
        <w:rPr>
          <w:rFonts w:ascii="Arial" w:hAnsi="Arial" w:cs="Arial"/>
          <w:b/>
          <w:sz w:val="22"/>
          <w:szCs w:val="22"/>
        </w:rPr>
        <w:t xml:space="preserve"> 202</w:t>
      </w:r>
      <w:r w:rsidR="008A27DE">
        <w:rPr>
          <w:rFonts w:ascii="Arial" w:hAnsi="Arial" w:cs="Arial"/>
          <w:b/>
          <w:sz w:val="22"/>
          <w:szCs w:val="22"/>
        </w:rPr>
        <w:t>7</w:t>
      </w:r>
      <w:r w:rsidR="00510339" w:rsidRPr="001403D1">
        <w:rPr>
          <w:rFonts w:ascii="Arial" w:hAnsi="Arial" w:cs="Arial"/>
          <w:b/>
          <w:sz w:val="22"/>
          <w:szCs w:val="22"/>
        </w:rPr>
        <w:t xml:space="preserve"> – SKLOP</w:t>
      </w:r>
      <w:r w:rsidR="0098428D">
        <w:rPr>
          <w:rFonts w:ascii="Arial" w:hAnsi="Arial" w:cs="Arial"/>
          <w:b/>
          <w:sz w:val="22"/>
          <w:szCs w:val="22"/>
        </w:rPr>
        <w:t>I</w:t>
      </w:r>
      <w:r w:rsidR="00510339" w:rsidRPr="001403D1">
        <w:rPr>
          <w:rFonts w:ascii="Arial" w:hAnsi="Arial" w:cs="Arial"/>
          <w:b/>
          <w:sz w:val="22"/>
          <w:szCs w:val="22"/>
        </w:rPr>
        <w:t>: 1</w:t>
      </w:r>
      <w:r w:rsidR="0098428D">
        <w:rPr>
          <w:rFonts w:ascii="Arial" w:hAnsi="Arial" w:cs="Arial"/>
          <w:b/>
          <w:sz w:val="22"/>
          <w:szCs w:val="22"/>
        </w:rPr>
        <w:t>,</w:t>
      </w:r>
      <w:r w:rsidR="002B28A8">
        <w:rPr>
          <w:rFonts w:ascii="Arial" w:hAnsi="Arial" w:cs="Arial"/>
          <w:b/>
          <w:sz w:val="22"/>
          <w:szCs w:val="22"/>
        </w:rPr>
        <w:t xml:space="preserve"> 2</w:t>
      </w:r>
      <w:r w:rsidR="0098428D">
        <w:rPr>
          <w:rFonts w:ascii="Arial" w:hAnsi="Arial" w:cs="Arial"/>
          <w:b/>
          <w:sz w:val="22"/>
          <w:szCs w:val="22"/>
        </w:rPr>
        <w:t>, 3, 4, 5</w:t>
      </w:r>
      <w:r w:rsidR="003B6544">
        <w:rPr>
          <w:rFonts w:ascii="Arial" w:hAnsi="Arial" w:cs="Arial"/>
          <w:b/>
          <w:sz w:val="22"/>
          <w:szCs w:val="22"/>
        </w:rPr>
        <w:t>, 6</w:t>
      </w:r>
      <w:r w:rsidR="002B28A8">
        <w:rPr>
          <w:rFonts w:ascii="Arial" w:hAnsi="Arial" w:cs="Arial"/>
          <w:b/>
          <w:sz w:val="22"/>
          <w:szCs w:val="22"/>
        </w:rPr>
        <w:t xml:space="preserve"> </w:t>
      </w:r>
    </w:p>
    <w:p w14:paraId="0B2546CA" w14:textId="77777777" w:rsidR="00510339" w:rsidRPr="00AB327B" w:rsidRDefault="00510339" w:rsidP="00510339">
      <w:pPr>
        <w:spacing w:after="0" w:line="240" w:lineRule="auto"/>
        <w:jc w:val="both"/>
        <w:rPr>
          <w:rFonts w:ascii="Arial" w:hAnsi="Arial" w:cs="Arial"/>
          <w:sz w:val="22"/>
          <w:szCs w:val="22"/>
        </w:rPr>
      </w:pPr>
    </w:p>
    <w:p w14:paraId="30197C4A" w14:textId="453C7C0E" w:rsidR="00510339" w:rsidRPr="009403DC" w:rsidRDefault="00510339" w:rsidP="00510339">
      <w:pPr>
        <w:spacing w:after="0" w:line="240" w:lineRule="auto"/>
        <w:jc w:val="both"/>
        <w:rPr>
          <w:rFonts w:ascii="Arial" w:hAnsi="Arial" w:cs="Arial"/>
          <w:sz w:val="20"/>
          <w:szCs w:val="20"/>
        </w:rPr>
      </w:pPr>
      <w:r w:rsidRPr="009403DC">
        <w:rPr>
          <w:rFonts w:ascii="Arial" w:hAnsi="Arial" w:cs="Arial"/>
          <w:sz w:val="20"/>
          <w:szCs w:val="20"/>
        </w:rPr>
        <w:t xml:space="preserve">Na podlagi </w:t>
      </w:r>
      <w:r w:rsidR="009D59BD" w:rsidRPr="009403DC">
        <w:rPr>
          <w:rFonts w:ascii="Arial" w:hAnsi="Arial" w:cs="Arial"/>
          <w:sz w:val="20"/>
          <w:szCs w:val="20"/>
        </w:rPr>
        <w:t>po</w:t>
      </w:r>
      <w:r w:rsidR="002B28A8" w:rsidRPr="009403DC">
        <w:rPr>
          <w:rFonts w:ascii="Arial" w:hAnsi="Arial" w:cs="Arial"/>
          <w:sz w:val="20"/>
          <w:szCs w:val="20"/>
        </w:rPr>
        <w:t xml:space="preserve">stopka </w:t>
      </w:r>
      <w:r w:rsidRPr="009403DC">
        <w:rPr>
          <w:rFonts w:ascii="Arial" w:hAnsi="Arial" w:cs="Arial"/>
          <w:sz w:val="20"/>
          <w:szCs w:val="20"/>
        </w:rPr>
        <w:t xml:space="preserve">javnega razpisa za oddajo javnega naročila blaga po </w:t>
      </w:r>
      <w:r w:rsidR="008107E8" w:rsidRPr="009403DC">
        <w:rPr>
          <w:rFonts w:ascii="Arial" w:hAnsi="Arial" w:cs="Arial"/>
          <w:sz w:val="20"/>
          <w:szCs w:val="20"/>
        </w:rPr>
        <w:t>odprtem postopku</w:t>
      </w:r>
      <w:r w:rsidRPr="009403DC">
        <w:rPr>
          <w:rFonts w:ascii="Arial" w:hAnsi="Arial" w:cs="Arial"/>
          <w:sz w:val="20"/>
          <w:szCs w:val="20"/>
        </w:rPr>
        <w:t xml:space="preserve"> je predmet javnega naročila </w:t>
      </w:r>
      <w:r w:rsidR="009D59BD" w:rsidRPr="009403DC">
        <w:rPr>
          <w:rFonts w:ascii="Arial" w:hAnsi="Arial" w:cs="Arial"/>
          <w:sz w:val="20"/>
          <w:szCs w:val="20"/>
        </w:rPr>
        <w:t>»N</w:t>
      </w:r>
      <w:r w:rsidR="00883F03" w:rsidRPr="009403DC">
        <w:rPr>
          <w:rFonts w:ascii="Arial" w:hAnsi="Arial" w:cs="Arial"/>
          <w:sz w:val="20"/>
          <w:szCs w:val="20"/>
        </w:rPr>
        <w:t xml:space="preserve">aročilo </w:t>
      </w:r>
      <w:r w:rsidRPr="009403DC">
        <w:rPr>
          <w:rFonts w:ascii="Arial" w:hAnsi="Arial" w:cs="Arial"/>
          <w:sz w:val="20"/>
          <w:szCs w:val="20"/>
        </w:rPr>
        <w:t>opreme za zaščito, reševanje in pomoč v predorih na G+R cestah v let</w:t>
      </w:r>
      <w:r w:rsidR="00044763" w:rsidRPr="009403DC">
        <w:rPr>
          <w:rFonts w:ascii="Arial" w:hAnsi="Arial" w:cs="Arial"/>
          <w:sz w:val="20"/>
          <w:szCs w:val="20"/>
        </w:rPr>
        <w:t>u</w:t>
      </w:r>
      <w:r w:rsidR="00F85DFB" w:rsidRPr="009403DC">
        <w:rPr>
          <w:rFonts w:ascii="Arial" w:hAnsi="Arial" w:cs="Arial"/>
          <w:sz w:val="20"/>
          <w:szCs w:val="20"/>
        </w:rPr>
        <w:t xml:space="preserve"> </w:t>
      </w:r>
      <w:r w:rsidRPr="009403DC">
        <w:rPr>
          <w:rFonts w:ascii="Arial" w:hAnsi="Arial" w:cs="Arial"/>
          <w:sz w:val="20"/>
          <w:szCs w:val="20"/>
        </w:rPr>
        <w:t>202</w:t>
      </w:r>
      <w:r w:rsidR="008A27DE" w:rsidRPr="009403DC">
        <w:rPr>
          <w:rFonts w:ascii="Arial" w:hAnsi="Arial" w:cs="Arial"/>
          <w:sz w:val="20"/>
          <w:szCs w:val="20"/>
        </w:rPr>
        <w:t>7</w:t>
      </w:r>
      <w:r w:rsidRPr="009403DC">
        <w:rPr>
          <w:rFonts w:ascii="Arial" w:hAnsi="Arial" w:cs="Arial"/>
          <w:sz w:val="20"/>
          <w:szCs w:val="20"/>
        </w:rPr>
        <w:t xml:space="preserve"> v </w:t>
      </w:r>
      <w:r w:rsidR="00DD6BF6">
        <w:rPr>
          <w:rFonts w:ascii="Arial" w:hAnsi="Arial" w:cs="Arial"/>
          <w:sz w:val="20"/>
          <w:szCs w:val="20"/>
        </w:rPr>
        <w:t>šestih</w:t>
      </w:r>
      <w:r w:rsidRPr="009403DC">
        <w:rPr>
          <w:rFonts w:ascii="Arial" w:hAnsi="Arial" w:cs="Arial"/>
          <w:sz w:val="20"/>
          <w:szCs w:val="20"/>
        </w:rPr>
        <w:t xml:space="preserve"> </w:t>
      </w:r>
      <w:r w:rsidR="00F85DFB" w:rsidRPr="009403DC">
        <w:rPr>
          <w:rFonts w:ascii="Arial" w:hAnsi="Arial" w:cs="Arial"/>
          <w:sz w:val="20"/>
          <w:szCs w:val="20"/>
        </w:rPr>
        <w:t>(</w:t>
      </w:r>
      <w:r w:rsidR="00DD6BF6">
        <w:rPr>
          <w:rFonts w:ascii="Arial" w:hAnsi="Arial" w:cs="Arial"/>
          <w:sz w:val="20"/>
          <w:szCs w:val="20"/>
        </w:rPr>
        <w:t>6</w:t>
      </w:r>
      <w:r w:rsidR="00F85DFB" w:rsidRPr="009403DC">
        <w:rPr>
          <w:rFonts w:ascii="Arial" w:hAnsi="Arial" w:cs="Arial"/>
          <w:sz w:val="20"/>
          <w:szCs w:val="20"/>
        </w:rPr>
        <w:t xml:space="preserve">) </w:t>
      </w:r>
      <w:r w:rsidRPr="009403DC">
        <w:rPr>
          <w:rFonts w:ascii="Arial" w:hAnsi="Arial" w:cs="Arial"/>
          <w:sz w:val="20"/>
          <w:szCs w:val="20"/>
        </w:rPr>
        <w:t>sklopih</w:t>
      </w:r>
      <w:r w:rsidR="009D59BD" w:rsidRPr="009403DC">
        <w:rPr>
          <w:rFonts w:ascii="Arial" w:hAnsi="Arial" w:cs="Arial"/>
          <w:sz w:val="20"/>
          <w:szCs w:val="20"/>
        </w:rPr>
        <w:t>«</w:t>
      </w:r>
      <w:r w:rsidRPr="009403DC">
        <w:rPr>
          <w:rFonts w:ascii="Arial" w:hAnsi="Arial" w:cs="Arial"/>
          <w:sz w:val="20"/>
          <w:szCs w:val="20"/>
        </w:rPr>
        <w:t>, in sicer:</w:t>
      </w:r>
    </w:p>
    <w:p w14:paraId="6F12DFC2" w14:textId="1FFBCE6B" w:rsidR="0098428D" w:rsidRPr="009403DC" w:rsidRDefault="008A27DE" w:rsidP="0098428D">
      <w:pPr>
        <w:pStyle w:val="len"/>
        <w:keepNext w:val="0"/>
        <w:numPr>
          <w:ilvl w:val="0"/>
          <w:numId w:val="5"/>
        </w:numPr>
        <w:pBdr>
          <w:top w:val="none" w:sz="0" w:space="0" w:color="auto"/>
          <w:left w:val="none" w:sz="0" w:space="0" w:color="auto"/>
          <w:bottom w:val="none" w:sz="0" w:space="0" w:color="auto"/>
          <w:right w:val="none" w:sz="0" w:space="0" w:color="auto"/>
        </w:pBdr>
        <w:tabs>
          <w:tab w:val="num" w:pos="360"/>
        </w:tabs>
        <w:ind w:left="993" w:right="0" w:hanging="993"/>
        <w:jc w:val="both"/>
        <w:rPr>
          <w:rFonts w:ascii="Arial" w:hAnsi="Arial" w:cs="Arial"/>
          <w:b w:val="0"/>
          <w:sz w:val="20"/>
          <w:szCs w:val="20"/>
        </w:rPr>
      </w:pPr>
      <w:r w:rsidRPr="009403DC">
        <w:rPr>
          <w:rFonts w:ascii="Arial" w:hAnsi="Arial" w:cs="Arial"/>
          <w:b w:val="0"/>
          <w:sz w:val="20"/>
          <w:szCs w:val="20"/>
        </w:rPr>
        <w:t>s</w:t>
      </w:r>
      <w:r w:rsidR="0098428D" w:rsidRPr="009403DC">
        <w:rPr>
          <w:rFonts w:ascii="Arial" w:hAnsi="Arial" w:cs="Arial"/>
          <w:b w:val="0"/>
          <w:sz w:val="20"/>
          <w:szCs w:val="20"/>
        </w:rPr>
        <w:t>klop: Osebna zaščitna oprema</w:t>
      </w:r>
    </w:p>
    <w:p w14:paraId="421F1010" w14:textId="72B25EA9" w:rsidR="0098428D" w:rsidRPr="009403DC" w:rsidRDefault="008A27DE" w:rsidP="0098428D">
      <w:pPr>
        <w:pStyle w:val="len"/>
        <w:keepNext w:val="0"/>
        <w:numPr>
          <w:ilvl w:val="0"/>
          <w:numId w:val="5"/>
        </w:numPr>
        <w:pBdr>
          <w:top w:val="none" w:sz="0" w:space="0" w:color="auto"/>
          <w:left w:val="none" w:sz="0" w:space="0" w:color="auto"/>
          <w:bottom w:val="none" w:sz="0" w:space="0" w:color="auto"/>
          <w:right w:val="none" w:sz="0" w:space="0" w:color="auto"/>
        </w:pBdr>
        <w:tabs>
          <w:tab w:val="num" w:pos="360"/>
        </w:tabs>
        <w:ind w:left="993" w:right="0" w:hanging="993"/>
        <w:jc w:val="both"/>
        <w:rPr>
          <w:rFonts w:ascii="Arial" w:hAnsi="Arial" w:cs="Arial"/>
          <w:b w:val="0"/>
          <w:sz w:val="20"/>
          <w:szCs w:val="20"/>
        </w:rPr>
      </w:pPr>
      <w:r w:rsidRPr="009403DC">
        <w:rPr>
          <w:rFonts w:ascii="Arial" w:hAnsi="Arial" w:cs="Arial"/>
          <w:b w:val="0"/>
          <w:sz w:val="20"/>
          <w:szCs w:val="20"/>
        </w:rPr>
        <w:t>s</w:t>
      </w:r>
      <w:r w:rsidR="0098428D" w:rsidRPr="009403DC">
        <w:rPr>
          <w:rFonts w:ascii="Arial" w:hAnsi="Arial" w:cs="Arial"/>
          <w:b w:val="0"/>
          <w:sz w:val="20"/>
          <w:szCs w:val="20"/>
        </w:rPr>
        <w:t>klop: Računalniška in elektro oprema</w:t>
      </w:r>
    </w:p>
    <w:p w14:paraId="3CB7FB1F" w14:textId="040AFFFE" w:rsidR="0098428D" w:rsidRPr="009403DC" w:rsidRDefault="008A27DE" w:rsidP="0098428D">
      <w:pPr>
        <w:pStyle w:val="len"/>
        <w:keepNext w:val="0"/>
        <w:numPr>
          <w:ilvl w:val="0"/>
          <w:numId w:val="5"/>
        </w:numPr>
        <w:pBdr>
          <w:top w:val="none" w:sz="0" w:space="0" w:color="auto"/>
          <w:left w:val="none" w:sz="0" w:space="0" w:color="auto"/>
          <w:bottom w:val="none" w:sz="0" w:space="0" w:color="auto"/>
          <w:right w:val="none" w:sz="0" w:space="0" w:color="auto"/>
        </w:pBdr>
        <w:tabs>
          <w:tab w:val="num" w:pos="360"/>
        </w:tabs>
        <w:ind w:left="993" w:right="0" w:hanging="993"/>
        <w:jc w:val="both"/>
        <w:rPr>
          <w:rFonts w:ascii="Arial" w:hAnsi="Arial" w:cs="Arial"/>
          <w:b w:val="0"/>
          <w:sz w:val="20"/>
          <w:szCs w:val="20"/>
        </w:rPr>
      </w:pPr>
      <w:r w:rsidRPr="009403DC">
        <w:rPr>
          <w:rFonts w:ascii="Arial" w:hAnsi="Arial" w:cs="Arial"/>
          <w:b w:val="0"/>
          <w:sz w:val="20"/>
          <w:szCs w:val="20"/>
        </w:rPr>
        <w:t>s</w:t>
      </w:r>
      <w:r w:rsidR="0098428D" w:rsidRPr="009403DC">
        <w:rPr>
          <w:rFonts w:ascii="Arial" w:hAnsi="Arial" w:cs="Arial"/>
          <w:b w:val="0"/>
          <w:sz w:val="20"/>
          <w:szCs w:val="20"/>
        </w:rPr>
        <w:t>klop: Reševalna oprema</w:t>
      </w:r>
    </w:p>
    <w:p w14:paraId="7929AEC6" w14:textId="0EDF630A" w:rsidR="0098428D" w:rsidRPr="009403DC" w:rsidRDefault="008A27DE" w:rsidP="0098428D">
      <w:pPr>
        <w:pStyle w:val="len"/>
        <w:keepNext w:val="0"/>
        <w:numPr>
          <w:ilvl w:val="0"/>
          <w:numId w:val="5"/>
        </w:numPr>
        <w:pBdr>
          <w:top w:val="none" w:sz="0" w:space="0" w:color="auto"/>
          <w:left w:val="none" w:sz="0" w:space="0" w:color="auto"/>
          <w:bottom w:val="none" w:sz="0" w:space="0" w:color="auto"/>
          <w:right w:val="none" w:sz="0" w:space="0" w:color="auto"/>
        </w:pBdr>
        <w:tabs>
          <w:tab w:val="num" w:pos="360"/>
        </w:tabs>
        <w:ind w:left="993" w:right="0" w:hanging="993"/>
        <w:jc w:val="both"/>
        <w:rPr>
          <w:rFonts w:ascii="Arial" w:hAnsi="Arial" w:cs="Arial"/>
          <w:b w:val="0"/>
          <w:sz w:val="20"/>
          <w:szCs w:val="20"/>
        </w:rPr>
      </w:pPr>
      <w:r w:rsidRPr="009403DC">
        <w:rPr>
          <w:rFonts w:ascii="Arial" w:hAnsi="Arial" w:cs="Arial"/>
          <w:b w:val="0"/>
          <w:sz w:val="20"/>
          <w:szCs w:val="20"/>
        </w:rPr>
        <w:t>s</w:t>
      </w:r>
      <w:r w:rsidR="0098428D" w:rsidRPr="009403DC">
        <w:rPr>
          <w:rFonts w:ascii="Arial" w:hAnsi="Arial" w:cs="Arial"/>
          <w:b w:val="0"/>
          <w:sz w:val="20"/>
          <w:szCs w:val="20"/>
        </w:rPr>
        <w:t>klop: Večnamenska orodja</w:t>
      </w:r>
    </w:p>
    <w:p w14:paraId="4F22CBF4" w14:textId="5205C360" w:rsidR="0098428D" w:rsidRDefault="008A27DE" w:rsidP="0098428D">
      <w:pPr>
        <w:pStyle w:val="len"/>
        <w:keepNext w:val="0"/>
        <w:numPr>
          <w:ilvl w:val="0"/>
          <w:numId w:val="5"/>
        </w:numPr>
        <w:pBdr>
          <w:top w:val="none" w:sz="0" w:space="0" w:color="auto"/>
          <w:left w:val="none" w:sz="0" w:space="0" w:color="auto"/>
          <w:bottom w:val="none" w:sz="0" w:space="0" w:color="auto"/>
          <w:right w:val="none" w:sz="0" w:space="0" w:color="auto"/>
        </w:pBdr>
        <w:tabs>
          <w:tab w:val="num" w:pos="360"/>
        </w:tabs>
        <w:ind w:left="993" w:right="0" w:hanging="993"/>
        <w:jc w:val="both"/>
        <w:rPr>
          <w:rFonts w:ascii="Arial" w:hAnsi="Arial" w:cs="Arial"/>
          <w:b w:val="0"/>
          <w:sz w:val="20"/>
          <w:szCs w:val="20"/>
        </w:rPr>
      </w:pPr>
      <w:r w:rsidRPr="009403DC">
        <w:rPr>
          <w:rFonts w:ascii="Arial" w:hAnsi="Arial" w:cs="Arial"/>
          <w:b w:val="0"/>
          <w:sz w:val="20"/>
          <w:szCs w:val="20"/>
        </w:rPr>
        <w:t>s</w:t>
      </w:r>
      <w:r w:rsidR="0098428D" w:rsidRPr="009403DC">
        <w:rPr>
          <w:rFonts w:ascii="Arial" w:hAnsi="Arial" w:cs="Arial"/>
          <w:b w:val="0"/>
          <w:sz w:val="20"/>
          <w:szCs w:val="20"/>
        </w:rPr>
        <w:t>klop: Oprema za gašenje</w:t>
      </w:r>
    </w:p>
    <w:p w14:paraId="42251B6F" w14:textId="2EA226A2" w:rsidR="003B6544" w:rsidRPr="009403DC" w:rsidRDefault="003B6544" w:rsidP="0098428D">
      <w:pPr>
        <w:pStyle w:val="len"/>
        <w:keepNext w:val="0"/>
        <w:numPr>
          <w:ilvl w:val="0"/>
          <w:numId w:val="5"/>
        </w:numPr>
        <w:pBdr>
          <w:top w:val="none" w:sz="0" w:space="0" w:color="auto"/>
          <w:left w:val="none" w:sz="0" w:space="0" w:color="auto"/>
          <w:bottom w:val="none" w:sz="0" w:space="0" w:color="auto"/>
          <w:right w:val="none" w:sz="0" w:space="0" w:color="auto"/>
        </w:pBdr>
        <w:tabs>
          <w:tab w:val="num" w:pos="360"/>
        </w:tabs>
        <w:ind w:left="993" w:right="0" w:hanging="993"/>
        <w:jc w:val="both"/>
        <w:rPr>
          <w:rFonts w:ascii="Arial" w:hAnsi="Arial" w:cs="Arial"/>
          <w:b w:val="0"/>
          <w:sz w:val="20"/>
          <w:szCs w:val="20"/>
        </w:rPr>
      </w:pPr>
      <w:r>
        <w:rPr>
          <w:rFonts w:ascii="Arial" w:hAnsi="Arial" w:cs="Arial"/>
          <w:b w:val="0"/>
          <w:sz w:val="20"/>
          <w:szCs w:val="20"/>
        </w:rPr>
        <w:t>sklop: Oprema za logistično podporo reševanj</w:t>
      </w:r>
      <w:r w:rsidR="00DD6BF6">
        <w:rPr>
          <w:rFonts w:ascii="Arial" w:hAnsi="Arial" w:cs="Arial"/>
          <w:b w:val="0"/>
          <w:sz w:val="20"/>
          <w:szCs w:val="20"/>
        </w:rPr>
        <w:t>u</w:t>
      </w:r>
      <w:r>
        <w:rPr>
          <w:rFonts w:ascii="Arial" w:hAnsi="Arial" w:cs="Arial"/>
          <w:b w:val="0"/>
          <w:sz w:val="20"/>
          <w:szCs w:val="20"/>
        </w:rPr>
        <w:t xml:space="preserve"> v predoru</w:t>
      </w:r>
    </w:p>
    <w:p w14:paraId="00DE669A" w14:textId="77777777" w:rsidR="0098428D" w:rsidRPr="009403DC" w:rsidRDefault="0098428D" w:rsidP="00510339">
      <w:pPr>
        <w:spacing w:after="0" w:line="240" w:lineRule="auto"/>
        <w:jc w:val="both"/>
        <w:rPr>
          <w:rFonts w:ascii="Arial" w:hAnsi="Arial" w:cs="Arial"/>
          <w:sz w:val="20"/>
          <w:szCs w:val="20"/>
        </w:rPr>
      </w:pPr>
    </w:p>
    <w:p w14:paraId="2846B176" w14:textId="7BAA81BA" w:rsidR="00510339" w:rsidRPr="009403DC" w:rsidRDefault="00510339" w:rsidP="00510339">
      <w:pPr>
        <w:spacing w:after="0" w:line="240" w:lineRule="auto"/>
        <w:jc w:val="both"/>
        <w:rPr>
          <w:rFonts w:ascii="Arial" w:hAnsi="Arial" w:cs="Arial"/>
          <w:sz w:val="20"/>
          <w:szCs w:val="20"/>
        </w:rPr>
      </w:pPr>
      <w:r w:rsidRPr="009403DC">
        <w:rPr>
          <w:rFonts w:ascii="Arial" w:hAnsi="Arial" w:cs="Arial"/>
          <w:sz w:val="20"/>
          <w:szCs w:val="20"/>
        </w:rPr>
        <w:t>Ponudniki lahko oddajo ponudbo za celotno javno naročilo, za posamezen sklop</w:t>
      </w:r>
      <w:r w:rsidR="008A27DE" w:rsidRPr="009403DC">
        <w:rPr>
          <w:rFonts w:ascii="Arial" w:hAnsi="Arial" w:cs="Arial"/>
          <w:sz w:val="20"/>
          <w:szCs w:val="20"/>
        </w:rPr>
        <w:t>, za več sklopov</w:t>
      </w:r>
      <w:r w:rsidRPr="009403DC">
        <w:rPr>
          <w:rFonts w:ascii="Arial" w:hAnsi="Arial" w:cs="Arial"/>
          <w:sz w:val="20"/>
          <w:szCs w:val="20"/>
        </w:rPr>
        <w:t xml:space="preserve"> in za </w:t>
      </w:r>
      <w:r w:rsidR="009D59BD" w:rsidRPr="009403DC">
        <w:rPr>
          <w:rFonts w:ascii="Arial" w:hAnsi="Arial" w:cs="Arial"/>
          <w:sz w:val="20"/>
          <w:szCs w:val="20"/>
        </w:rPr>
        <w:t>vse</w:t>
      </w:r>
      <w:r w:rsidRPr="009403DC">
        <w:rPr>
          <w:rFonts w:ascii="Arial" w:hAnsi="Arial" w:cs="Arial"/>
          <w:sz w:val="20"/>
          <w:szCs w:val="20"/>
        </w:rPr>
        <w:t xml:space="preserve"> sklop</w:t>
      </w:r>
      <w:r w:rsidR="009D59BD" w:rsidRPr="009403DC">
        <w:rPr>
          <w:rFonts w:ascii="Arial" w:hAnsi="Arial" w:cs="Arial"/>
          <w:sz w:val="20"/>
          <w:szCs w:val="20"/>
        </w:rPr>
        <w:t>e</w:t>
      </w:r>
      <w:r w:rsidRPr="009403DC">
        <w:rPr>
          <w:rFonts w:ascii="Arial" w:hAnsi="Arial" w:cs="Arial"/>
          <w:sz w:val="20"/>
          <w:szCs w:val="20"/>
        </w:rPr>
        <w:t xml:space="preserve">. </w:t>
      </w:r>
    </w:p>
    <w:p w14:paraId="3B12CEF7" w14:textId="77777777" w:rsidR="00510339" w:rsidRPr="009403DC" w:rsidRDefault="00510339" w:rsidP="00510339">
      <w:pPr>
        <w:spacing w:after="0" w:line="240" w:lineRule="auto"/>
        <w:jc w:val="both"/>
        <w:rPr>
          <w:rFonts w:ascii="Arial" w:hAnsi="Arial" w:cs="Arial"/>
          <w:sz w:val="20"/>
          <w:szCs w:val="20"/>
        </w:rPr>
      </w:pPr>
    </w:p>
    <w:p w14:paraId="5B9A9E10" w14:textId="77777777" w:rsidR="00510339" w:rsidRPr="009403DC" w:rsidRDefault="00510339" w:rsidP="00510339">
      <w:pPr>
        <w:spacing w:after="0" w:line="240" w:lineRule="auto"/>
        <w:jc w:val="both"/>
        <w:rPr>
          <w:rFonts w:ascii="Arial" w:hAnsi="Arial" w:cs="Arial"/>
          <w:sz w:val="20"/>
          <w:szCs w:val="20"/>
        </w:rPr>
      </w:pPr>
      <w:r w:rsidRPr="009403DC">
        <w:rPr>
          <w:rFonts w:ascii="Arial" w:hAnsi="Arial" w:cs="Arial"/>
          <w:sz w:val="20"/>
          <w:szCs w:val="20"/>
        </w:rPr>
        <w:t>Variantne ponudbe niso sprejemljive in jih naročnik v primeru prejema ne bo upošteval.</w:t>
      </w:r>
    </w:p>
    <w:p w14:paraId="55AEBED4" w14:textId="77777777" w:rsidR="00510339" w:rsidRPr="009403DC" w:rsidRDefault="00510339" w:rsidP="00510339">
      <w:pPr>
        <w:spacing w:after="0" w:line="240" w:lineRule="auto"/>
        <w:jc w:val="both"/>
        <w:rPr>
          <w:rFonts w:ascii="Arial" w:hAnsi="Arial" w:cs="Arial"/>
          <w:sz w:val="20"/>
          <w:szCs w:val="20"/>
        </w:rPr>
      </w:pPr>
    </w:p>
    <w:p w14:paraId="2BDB9DE3" w14:textId="77777777" w:rsidR="00510339" w:rsidRPr="009403DC" w:rsidRDefault="00510339" w:rsidP="00510339">
      <w:pPr>
        <w:spacing w:after="0" w:line="240" w:lineRule="auto"/>
        <w:jc w:val="both"/>
        <w:rPr>
          <w:rFonts w:ascii="Arial" w:hAnsi="Arial" w:cs="Arial"/>
          <w:sz w:val="20"/>
          <w:szCs w:val="20"/>
        </w:rPr>
      </w:pPr>
      <w:r w:rsidRPr="009403DC">
        <w:rPr>
          <w:rFonts w:ascii="Arial" w:hAnsi="Arial" w:cs="Arial"/>
          <w:sz w:val="20"/>
          <w:szCs w:val="20"/>
        </w:rPr>
        <w:t>Naročnik zahteva fiksno ceno za opremo za zaščito, reševanje in pomoč v predorih na G in R cestah, zato kakršne koli naknadne podražitve ne bo upošteval.</w:t>
      </w:r>
    </w:p>
    <w:p w14:paraId="2344E343" w14:textId="77777777" w:rsidR="00510339" w:rsidRPr="009403DC" w:rsidRDefault="00510339" w:rsidP="00510339">
      <w:pPr>
        <w:spacing w:after="0" w:line="240" w:lineRule="auto"/>
        <w:jc w:val="both"/>
        <w:rPr>
          <w:rFonts w:ascii="Arial" w:hAnsi="Arial" w:cs="Arial"/>
          <w:sz w:val="20"/>
          <w:szCs w:val="20"/>
        </w:rPr>
      </w:pPr>
    </w:p>
    <w:p w14:paraId="24CF33FE" w14:textId="77777777" w:rsidR="00510339" w:rsidRPr="009403DC" w:rsidRDefault="00510339" w:rsidP="00510339">
      <w:pPr>
        <w:spacing w:after="0" w:line="240" w:lineRule="auto"/>
        <w:rPr>
          <w:rFonts w:ascii="Arial" w:hAnsi="Arial" w:cs="Arial"/>
          <w:sz w:val="20"/>
          <w:szCs w:val="20"/>
        </w:rPr>
      </w:pPr>
      <w:r w:rsidRPr="009403DC">
        <w:rPr>
          <w:rFonts w:ascii="Arial" w:hAnsi="Arial" w:cs="Arial"/>
          <w:sz w:val="20"/>
          <w:szCs w:val="20"/>
        </w:rPr>
        <w:t xml:space="preserve">Ponudbena cena mora vključevati vse stroške in dajatve v zvezi z izvedbo naročila. </w:t>
      </w:r>
    </w:p>
    <w:p w14:paraId="3C0A6905" w14:textId="77777777" w:rsidR="00510339" w:rsidRPr="009403DC" w:rsidRDefault="00510339" w:rsidP="00510339">
      <w:pPr>
        <w:spacing w:after="0" w:line="240" w:lineRule="auto"/>
        <w:jc w:val="both"/>
        <w:rPr>
          <w:rFonts w:ascii="Arial" w:hAnsi="Arial" w:cs="Arial"/>
          <w:sz w:val="20"/>
          <w:szCs w:val="20"/>
        </w:rPr>
      </w:pPr>
    </w:p>
    <w:p w14:paraId="766BC52C" w14:textId="6204F757" w:rsidR="00510339" w:rsidRPr="009403DC" w:rsidRDefault="00510339" w:rsidP="00510339">
      <w:pPr>
        <w:spacing w:after="0" w:line="240" w:lineRule="auto"/>
        <w:jc w:val="both"/>
        <w:rPr>
          <w:rFonts w:ascii="Arial" w:hAnsi="Arial" w:cs="Arial"/>
          <w:sz w:val="20"/>
          <w:szCs w:val="20"/>
        </w:rPr>
      </w:pPr>
      <w:r w:rsidRPr="009403DC">
        <w:rPr>
          <w:rFonts w:ascii="Arial" w:hAnsi="Arial" w:cs="Arial"/>
          <w:sz w:val="20"/>
          <w:szCs w:val="20"/>
        </w:rPr>
        <w:t>Roki dobave opreme za zaščito, reševanje in pomoč v predorih na G in R cestah po sklopih, kot jih zahteva naročnik, so za:</w:t>
      </w:r>
    </w:p>
    <w:p w14:paraId="6076E74B" w14:textId="77777777" w:rsidR="0098428D" w:rsidRPr="009403DC" w:rsidRDefault="0098428D" w:rsidP="0098428D">
      <w:pPr>
        <w:pStyle w:val="NavadenTimesNewRoman"/>
        <w:spacing w:before="60" w:after="60"/>
        <w:rPr>
          <w:rFonts w:cs="Arial"/>
          <w:sz w:val="20"/>
        </w:rPr>
      </w:pPr>
      <w:r w:rsidRPr="009403DC">
        <w:rPr>
          <w:rFonts w:cs="Arial"/>
          <w:sz w:val="20"/>
        </w:rPr>
        <w:t>Sklop 1 - Osebna zaščitna oprema: 11 mesecev po sklenitvi pogodbe.</w:t>
      </w:r>
    </w:p>
    <w:p w14:paraId="4C9414F8" w14:textId="77777777" w:rsidR="0098428D" w:rsidRPr="009403DC" w:rsidRDefault="0098428D" w:rsidP="0098428D">
      <w:pPr>
        <w:pStyle w:val="NavadenTimesNewRoman"/>
        <w:spacing w:before="60" w:after="60"/>
        <w:rPr>
          <w:rFonts w:cs="Arial"/>
          <w:sz w:val="20"/>
        </w:rPr>
      </w:pPr>
      <w:r w:rsidRPr="009403DC">
        <w:rPr>
          <w:rFonts w:cs="Arial"/>
          <w:sz w:val="20"/>
        </w:rPr>
        <w:t>Sklop 2 - Računalniška in elektro oprema: 6 mesecev po sklenitvi pogodbe.</w:t>
      </w:r>
    </w:p>
    <w:p w14:paraId="67F54289" w14:textId="77777777" w:rsidR="0098428D" w:rsidRPr="009403DC" w:rsidRDefault="0098428D" w:rsidP="0098428D">
      <w:pPr>
        <w:pStyle w:val="NavadenTimesNewRoman"/>
        <w:spacing w:before="60" w:after="60"/>
        <w:rPr>
          <w:rFonts w:cs="Arial"/>
          <w:sz w:val="20"/>
        </w:rPr>
      </w:pPr>
      <w:r w:rsidRPr="009403DC">
        <w:rPr>
          <w:rFonts w:cs="Arial"/>
          <w:sz w:val="20"/>
        </w:rPr>
        <w:t>Sklop 3 - Reševalna oprema: 8 mesecev po sklenitvi pogodbe.</w:t>
      </w:r>
    </w:p>
    <w:p w14:paraId="470676CF" w14:textId="77777777" w:rsidR="0098428D" w:rsidRPr="009403DC" w:rsidRDefault="0098428D" w:rsidP="0098428D">
      <w:pPr>
        <w:pStyle w:val="NavadenTimesNewRoman"/>
        <w:spacing w:before="60" w:after="60"/>
        <w:rPr>
          <w:rFonts w:cs="Arial"/>
          <w:sz w:val="20"/>
        </w:rPr>
      </w:pPr>
      <w:r w:rsidRPr="009403DC">
        <w:rPr>
          <w:rFonts w:cs="Arial"/>
          <w:sz w:val="20"/>
        </w:rPr>
        <w:t>Sklop 4 - Večnamenska orodja: 8 mesecev po sklenitvi pogodbe.</w:t>
      </w:r>
    </w:p>
    <w:p w14:paraId="0FDF9BF2" w14:textId="77777777" w:rsidR="003B6544" w:rsidRDefault="0098428D" w:rsidP="003B6544">
      <w:pPr>
        <w:spacing w:after="0" w:line="240" w:lineRule="auto"/>
        <w:rPr>
          <w:rFonts w:ascii="Arial" w:hAnsi="Arial" w:cs="Arial"/>
          <w:sz w:val="20"/>
          <w:szCs w:val="20"/>
        </w:rPr>
      </w:pPr>
      <w:r w:rsidRPr="009403DC">
        <w:rPr>
          <w:rFonts w:ascii="Arial" w:hAnsi="Arial" w:cs="Arial"/>
          <w:sz w:val="20"/>
          <w:szCs w:val="20"/>
        </w:rPr>
        <w:t>Sklop 5 - Oprema za gašenje: 6 mesecev po sklenitvi pogodbe.</w:t>
      </w:r>
    </w:p>
    <w:p w14:paraId="16EE7C83" w14:textId="6B47979D" w:rsidR="003B6544" w:rsidRPr="003B6544" w:rsidRDefault="003B6544" w:rsidP="003B6544">
      <w:pPr>
        <w:spacing w:after="0" w:line="240" w:lineRule="auto"/>
        <w:rPr>
          <w:rFonts w:ascii="Arial" w:hAnsi="Arial" w:cs="Arial"/>
          <w:bCs/>
          <w:sz w:val="20"/>
          <w:szCs w:val="20"/>
        </w:rPr>
      </w:pPr>
      <w:r>
        <w:rPr>
          <w:rFonts w:ascii="Arial" w:hAnsi="Arial" w:cs="Arial"/>
          <w:sz w:val="20"/>
          <w:szCs w:val="20"/>
        </w:rPr>
        <w:t xml:space="preserve">Sklop 6 - </w:t>
      </w:r>
      <w:r w:rsidRPr="003B6544">
        <w:rPr>
          <w:rFonts w:ascii="Arial" w:hAnsi="Arial" w:cs="Arial"/>
          <w:bCs/>
          <w:sz w:val="20"/>
          <w:szCs w:val="20"/>
        </w:rPr>
        <w:t>Oprema za logistično podporo reševanj</w:t>
      </w:r>
      <w:r w:rsidR="00CD46F7">
        <w:rPr>
          <w:rFonts w:ascii="Arial" w:hAnsi="Arial" w:cs="Arial"/>
          <w:bCs/>
          <w:sz w:val="20"/>
          <w:szCs w:val="20"/>
        </w:rPr>
        <w:t>u</w:t>
      </w:r>
      <w:r w:rsidRPr="003B6544">
        <w:rPr>
          <w:rFonts w:ascii="Arial" w:hAnsi="Arial" w:cs="Arial"/>
          <w:bCs/>
          <w:sz w:val="20"/>
          <w:szCs w:val="20"/>
        </w:rPr>
        <w:t xml:space="preserve"> v predoru</w:t>
      </w:r>
      <w:r w:rsidR="00DD6BF6">
        <w:rPr>
          <w:rFonts w:ascii="Arial" w:hAnsi="Arial" w:cs="Arial"/>
          <w:bCs/>
          <w:sz w:val="20"/>
          <w:szCs w:val="20"/>
        </w:rPr>
        <w:t>: 6 mesecev po sklenitvi pogodbe</w:t>
      </w:r>
      <w:r>
        <w:rPr>
          <w:rFonts w:ascii="Arial" w:hAnsi="Arial" w:cs="Arial"/>
          <w:bCs/>
          <w:sz w:val="20"/>
          <w:szCs w:val="20"/>
        </w:rPr>
        <w:t>.</w:t>
      </w:r>
    </w:p>
    <w:p w14:paraId="47F40DAB" w14:textId="77777777" w:rsidR="003B6544" w:rsidRDefault="003B6544" w:rsidP="003B6544">
      <w:pPr>
        <w:spacing w:after="0" w:line="240" w:lineRule="auto"/>
        <w:rPr>
          <w:rFonts w:ascii="Arial" w:hAnsi="Arial" w:cs="Arial"/>
          <w:sz w:val="20"/>
          <w:szCs w:val="20"/>
        </w:rPr>
      </w:pPr>
    </w:p>
    <w:p w14:paraId="459D1A72" w14:textId="15B549A3" w:rsidR="00510339" w:rsidRPr="009403DC" w:rsidRDefault="00510339" w:rsidP="00454277">
      <w:pPr>
        <w:spacing w:after="0" w:line="240" w:lineRule="auto"/>
        <w:rPr>
          <w:rFonts w:ascii="Arial" w:hAnsi="Arial" w:cs="Arial"/>
          <w:sz w:val="20"/>
          <w:szCs w:val="20"/>
        </w:rPr>
      </w:pPr>
      <w:r w:rsidRPr="009403DC">
        <w:rPr>
          <w:rFonts w:ascii="Arial" w:hAnsi="Arial" w:cs="Arial"/>
          <w:sz w:val="20"/>
          <w:szCs w:val="20"/>
        </w:rPr>
        <w:t>Prevzem opreme za zaščito, reševanje in pomoč v predorih na G in R cestah, je na naslovih:</w:t>
      </w:r>
    </w:p>
    <w:p w14:paraId="370C5497" w14:textId="77777777" w:rsidR="00510339" w:rsidRPr="009403DC" w:rsidRDefault="00510339" w:rsidP="00454277">
      <w:pPr>
        <w:pStyle w:val="Odstavekseznama"/>
        <w:numPr>
          <w:ilvl w:val="0"/>
          <w:numId w:val="2"/>
        </w:numPr>
        <w:spacing w:after="0" w:line="240" w:lineRule="auto"/>
        <w:jc w:val="both"/>
        <w:rPr>
          <w:rFonts w:ascii="Arial" w:hAnsi="Arial" w:cs="Arial"/>
          <w:sz w:val="20"/>
          <w:szCs w:val="20"/>
        </w:rPr>
      </w:pPr>
      <w:r w:rsidRPr="009403DC">
        <w:rPr>
          <w:rFonts w:ascii="Arial" w:hAnsi="Arial" w:cs="Arial"/>
          <w:sz w:val="20"/>
          <w:szCs w:val="20"/>
        </w:rPr>
        <w:t>Prostovoljno gasilsko društvo Bistrica pri Tržiču, Ročevnica 61, 4290 Tržič;</w:t>
      </w:r>
    </w:p>
    <w:p w14:paraId="6F160223" w14:textId="77777777" w:rsidR="00510339" w:rsidRPr="009403DC" w:rsidRDefault="00510339" w:rsidP="00510339">
      <w:pPr>
        <w:pStyle w:val="Odstavekseznama"/>
        <w:numPr>
          <w:ilvl w:val="0"/>
          <w:numId w:val="2"/>
        </w:numPr>
        <w:spacing w:after="0" w:line="240" w:lineRule="auto"/>
        <w:jc w:val="both"/>
        <w:rPr>
          <w:rFonts w:ascii="Arial" w:hAnsi="Arial" w:cs="Arial"/>
          <w:sz w:val="20"/>
          <w:szCs w:val="20"/>
        </w:rPr>
      </w:pPr>
      <w:r w:rsidRPr="009403DC">
        <w:rPr>
          <w:rFonts w:ascii="Arial" w:hAnsi="Arial" w:cs="Arial"/>
          <w:sz w:val="20"/>
          <w:szCs w:val="20"/>
        </w:rPr>
        <w:t>Prostovoljno gasilsko društvo Škofja Loka, Studenec 5, 4220 Škofja Loka;</w:t>
      </w:r>
    </w:p>
    <w:p w14:paraId="3A5CFE63" w14:textId="44F2085D" w:rsidR="00510339" w:rsidRPr="009403DC" w:rsidRDefault="00510339" w:rsidP="00510339">
      <w:pPr>
        <w:pStyle w:val="Odstavekseznama"/>
        <w:numPr>
          <w:ilvl w:val="0"/>
          <w:numId w:val="2"/>
        </w:numPr>
        <w:suppressAutoHyphens w:val="0"/>
        <w:autoSpaceDE w:val="0"/>
        <w:autoSpaceDN w:val="0"/>
        <w:adjustRightInd w:val="0"/>
        <w:spacing w:after="0" w:line="240" w:lineRule="auto"/>
        <w:rPr>
          <w:rFonts w:ascii="Arial" w:hAnsi="Arial" w:cs="Arial"/>
          <w:color w:val="000000"/>
          <w:sz w:val="20"/>
          <w:szCs w:val="20"/>
          <w:lang w:eastAsia="en-GB"/>
        </w:rPr>
      </w:pPr>
      <w:r w:rsidRPr="009403DC">
        <w:rPr>
          <w:rFonts w:ascii="Arial" w:hAnsi="Arial" w:cs="Arial"/>
          <w:color w:val="000000"/>
          <w:sz w:val="20"/>
          <w:szCs w:val="20"/>
          <w:lang w:eastAsia="en-GB"/>
        </w:rPr>
        <w:t>Gasilsk</w:t>
      </w:r>
      <w:r w:rsidR="00F85DFB" w:rsidRPr="009403DC">
        <w:rPr>
          <w:rFonts w:ascii="Arial" w:hAnsi="Arial" w:cs="Arial"/>
          <w:color w:val="000000"/>
          <w:sz w:val="20"/>
          <w:szCs w:val="20"/>
          <w:lang w:eastAsia="en-GB"/>
        </w:rPr>
        <w:t>a</w:t>
      </w:r>
      <w:r w:rsidRPr="009403DC">
        <w:rPr>
          <w:rFonts w:ascii="Arial" w:hAnsi="Arial" w:cs="Arial"/>
          <w:color w:val="000000"/>
          <w:sz w:val="20"/>
          <w:szCs w:val="20"/>
          <w:lang w:eastAsia="en-GB"/>
        </w:rPr>
        <w:t xml:space="preserve"> reševalna služba Kranj, Bleiweisova cesta 34, 4000 Kranj.</w:t>
      </w:r>
    </w:p>
    <w:p w14:paraId="1C97F79B" w14:textId="77777777" w:rsidR="00510339" w:rsidRPr="009403DC" w:rsidRDefault="00510339" w:rsidP="00510339">
      <w:pPr>
        <w:spacing w:after="0" w:line="240" w:lineRule="auto"/>
        <w:ind w:left="360"/>
        <w:jc w:val="both"/>
        <w:rPr>
          <w:rFonts w:ascii="Arial" w:hAnsi="Arial" w:cs="Arial"/>
          <w:sz w:val="20"/>
          <w:szCs w:val="20"/>
        </w:rPr>
      </w:pPr>
    </w:p>
    <w:p w14:paraId="0D02AE68" w14:textId="71D8726C" w:rsidR="00510339" w:rsidRPr="009403DC" w:rsidRDefault="00510339" w:rsidP="00510339">
      <w:pPr>
        <w:spacing w:after="0" w:line="240" w:lineRule="auto"/>
        <w:jc w:val="both"/>
        <w:rPr>
          <w:rFonts w:ascii="Arial" w:hAnsi="Arial" w:cs="Arial"/>
          <w:sz w:val="20"/>
          <w:szCs w:val="20"/>
        </w:rPr>
      </w:pPr>
      <w:r w:rsidRPr="009403DC">
        <w:rPr>
          <w:rFonts w:ascii="Arial" w:hAnsi="Arial" w:cs="Arial"/>
          <w:sz w:val="20"/>
          <w:szCs w:val="20"/>
        </w:rPr>
        <w:t>Ustreznost opreme se bo nadzirala ob prevzemu. Če ne bo dobavljena oprema, ki je zahtevana, se bo primopredaja zavrnila</w:t>
      </w:r>
      <w:r w:rsidR="002B28A8" w:rsidRPr="009403DC">
        <w:rPr>
          <w:rFonts w:ascii="Arial" w:hAnsi="Arial" w:cs="Arial"/>
          <w:sz w:val="20"/>
          <w:szCs w:val="20"/>
        </w:rPr>
        <w:t>.</w:t>
      </w:r>
    </w:p>
    <w:p w14:paraId="3AE98EFE" w14:textId="77777777" w:rsidR="00510339" w:rsidRPr="009403DC" w:rsidRDefault="00510339" w:rsidP="00510339">
      <w:pPr>
        <w:spacing w:after="0" w:line="240" w:lineRule="auto"/>
        <w:jc w:val="both"/>
        <w:rPr>
          <w:rFonts w:ascii="Arial" w:hAnsi="Arial" w:cs="Arial"/>
          <w:sz w:val="20"/>
          <w:szCs w:val="20"/>
        </w:rPr>
      </w:pPr>
    </w:p>
    <w:p w14:paraId="2D1F7D7E" w14:textId="03604B4E" w:rsidR="00510339" w:rsidRPr="009403DC" w:rsidRDefault="00510339" w:rsidP="00510339">
      <w:pPr>
        <w:spacing w:after="0" w:line="240" w:lineRule="auto"/>
        <w:jc w:val="both"/>
        <w:rPr>
          <w:rFonts w:ascii="Arial" w:hAnsi="Arial" w:cs="Arial"/>
          <w:sz w:val="20"/>
          <w:szCs w:val="20"/>
        </w:rPr>
      </w:pPr>
      <w:r w:rsidRPr="009403DC">
        <w:rPr>
          <w:rFonts w:ascii="Arial" w:hAnsi="Arial" w:cs="Arial"/>
          <w:sz w:val="20"/>
          <w:szCs w:val="20"/>
        </w:rPr>
        <w:t xml:space="preserve">Vsa dobavljena oprema za zaščito, reševanje in pomoč v predorih na G in R cestah mora ustrezati vsem zahtevam naročnika, vsem predpisom, tehničnim normativom in standardom, ki veljajo v Republiki Sloveniji, in mednarodnim predpisom za področje opreme za zaščito, reševanje in pomoč v predorih. </w:t>
      </w:r>
    </w:p>
    <w:p w14:paraId="203593C1" w14:textId="4272113B" w:rsidR="000A58A1" w:rsidRPr="009403DC" w:rsidRDefault="000A58A1" w:rsidP="00510339">
      <w:pPr>
        <w:spacing w:after="0" w:line="240" w:lineRule="auto"/>
        <w:jc w:val="both"/>
        <w:rPr>
          <w:rFonts w:ascii="Arial" w:hAnsi="Arial" w:cs="Arial"/>
          <w:sz w:val="20"/>
          <w:szCs w:val="20"/>
        </w:rPr>
      </w:pPr>
    </w:p>
    <w:p w14:paraId="2D0BCE2A" w14:textId="0889BC13" w:rsidR="000A58A1" w:rsidRPr="009403DC" w:rsidRDefault="000A58A1" w:rsidP="00510339">
      <w:pPr>
        <w:spacing w:after="0" w:line="240" w:lineRule="auto"/>
        <w:jc w:val="both"/>
        <w:rPr>
          <w:rFonts w:ascii="Arial" w:hAnsi="Arial" w:cs="Arial"/>
          <w:sz w:val="20"/>
          <w:szCs w:val="20"/>
        </w:rPr>
      </w:pPr>
      <w:r w:rsidRPr="009403DC">
        <w:rPr>
          <w:rFonts w:ascii="Arial" w:hAnsi="Arial" w:cs="Arial"/>
          <w:sz w:val="20"/>
          <w:szCs w:val="20"/>
        </w:rPr>
        <w:t xml:space="preserve">Velikosti zaščitnih oblek in številke zaščitne obutve se določajo po izvedenem izboru ponudnika. Izbrani ponudnik se s posameznimi gasilci dogovori za pomerjanje. Izbrani ponudnik mora zagotoviti pomerjanje zaščitnih oblek in zaščitne obutve pred dobavo in dobaviti navedeno opremo za konkretne gasilce. </w:t>
      </w:r>
    </w:p>
    <w:p w14:paraId="2C1E0EBC" w14:textId="77777777" w:rsidR="00510339" w:rsidRPr="009403DC" w:rsidRDefault="00510339" w:rsidP="00510339">
      <w:pPr>
        <w:spacing w:after="0" w:line="240" w:lineRule="auto"/>
        <w:jc w:val="both"/>
        <w:rPr>
          <w:rFonts w:ascii="Arial" w:hAnsi="Arial" w:cs="Arial"/>
          <w:sz w:val="20"/>
          <w:szCs w:val="20"/>
        </w:rPr>
      </w:pPr>
    </w:p>
    <w:p w14:paraId="18281279" w14:textId="7C4951B9" w:rsidR="00510339" w:rsidRPr="009403DC" w:rsidRDefault="00510339" w:rsidP="00510339">
      <w:pPr>
        <w:spacing w:after="0" w:line="240" w:lineRule="auto"/>
        <w:jc w:val="both"/>
        <w:rPr>
          <w:rFonts w:ascii="Arial" w:hAnsi="Arial" w:cs="Arial"/>
          <w:sz w:val="20"/>
          <w:szCs w:val="20"/>
        </w:rPr>
      </w:pPr>
      <w:r w:rsidRPr="009403DC">
        <w:rPr>
          <w:rFonts w:ascii="Arial" w:hAnsi="Arial" w:cs="Arial"/>
          <w:sz w:val="20"/>
          <w:szCs w:val="20"/>
        </w:rPr>
        <w:t xml:space="preserve">Pri opremi, kjer sta v tehničnem delu razpisne dokumentacije navedena proizvajalec in tip opreme zaradi kompatibilnosti z že obstoječo opremo, je dobavitelj dolžan ponuditi enakovredno ali boljšo opremo istih ali drugih proizvajalcev, ki pa mora biti kompatibilna z že obstoječo opremo. Za </w:t>
      </w:r>
      <w:r w:rsidR="0098428D" w:rsidRPr="009403DC">
        <w:rPr>
          <w:rFonts w:ascii="Arial" w:hAnsi="Arial" w:cs="Arial"/>
          <w:sz w:val="20"/>
          <w:szCs w:val="20"/>
        </w:rPr>
        <w:t>vse</w:t>
      </w:r>
      <w:r w:rsidRPr="009403DC">
        <w:rPr>
          <w:rFonts w:ascii="Arial" w:hAnsi="Arial" w:cs="Arial"/>
          <w:sz w:val="20"/>
          <w:szCs w:val="20"/>
        </w:rPr>
        <w:t xml:space="preserve"> sklop</w:t>
      </w:r>
      <w:r w:rsidR="0098428D" w:rsidRPr="009403DC">
        <w:rPr>
          <w:rFonts w:ascii="Arial" w:hAnsi="Arial" w:cs="Arial"/>
          <w:sz w:val="20"/>
          <w:szCs w:val="20"/>
        </w:rPr>
        <w:t>e</w:t>
      </w:r>
      <w:r w:rsidRPr="009403DC">
        <w:rPr>
          <w:rFonts w:ascii="Arial" w:hAnsi="Arial" w:cs="Arial"/>
          <w:sz w:val="20"/>
          <w:szCs w:val="20"/>
        </w:rPr>
        <w:t xml:space="preserve"> od vključno 1. do vključno </w:t>
      </w:r>
      <w:r w:rsidR="003B6544">
        <w:rPr>
          <w:rFonts w:ascii="Arial" w:hAnsi="Arial" w:cs="Arial"/>
          <w:sz w:val="20"/>
          <w:szCs w:val="20"/>
        </w:rPr>
        <w:t>6</w:t>
      </w:r>
      <w:r w:rsidRPr="009403DC">
        <w:rPr>
          <w:rFonts w:ascii="Arial" w:hAnsi="Arial" w:cs="Arial"/>
          <w:sz w:val="20"/>
          <w:szCs w:val="20"/>
        </w:rPr>
        <w:t xml:space="preserve">. sklopa mora biti zagotovljena tudi kompatibilnost z obstoječo opremo pri uporabnikih </w:t>
      </w:r>
      <w:r w:rsidRPr="009403DC">
        <w:rPr>
          <w:rFonts w:ascii="Arial" w:hAnsi="Arial" w:cs="Arial"/>
          <w:sz w:val="20"/>
          <w:szCs w:val="20"/>
        </w:rPr>
        <w:lastRenderedPageBreak/>
        <w:t>(PGD Bistrica pri Tržiču, PGD Škofja Loka in GARS Kranj). Vprašanja in odgovori glede kompatibilnosti naročene opreme z že obstoječo opremo se obravnavajo prek portala e-javnih naročil</w:t>
      </w:r>
      <w:r w:rsidR="00CD46F7">
        <w:rPr>
          <w:rFonts w:ascii="Arial" w:hAnsi="Arial" w:cs="Arial"/>
          <w:sz w:val="20"/>
          <w:szCs w:val="20"/>
        </w:rPr>
        <w:t xml:space="preserve"> v slovenskem jeziku</w:t>
      </w:r>
      <w:r w:rsidRPr="009403DC">
        <w:rPr>
          <w:rFonts w:ascii="Arial" w:hAnsi="Arial" w:cs="Arial"/>
          <w:sz w:val="20"/>
          <w:szCs w:val="20"/>
        </w:rPr>
        <w:t xml:space="preserve">. </w:t>
      </w:r>
    </w:p>
    <w:p w14:paraId="54596D12" w14:textId="77777777" w:rsidR="00510339" w:rsidRPr="009403DC" w:rsidRDefault="00510339" w:rsidP="00510339">
      <w:pPr>
        <w:spacing w:after="0" w:line="240" w:lineRule="auto"/>
        <w:jc w:val="both"/>
        <w:rPr>
          <w:rFonts w:ascii="Arial" w:hAnsi="Arial" w:cs="Arial"/>
          <w:sz w:val="20"/>
          <w:szCs w:val="20"/>
        </w:rPr>
      </w:pPr>
    </w:p>
    <w:p w14:paraId="05BA1F76" w14:textId="30FE92F7" w:rsidR="00510339" w:rsidRPr="009403DC" w:rsidRDefault="00510339" w:rsidP="00510339">
      <w:pPr>
        <w:spacing w:after="0" w:line="240" w:lineRule="auto"/>
        <w:jc w:val="both"/>
        <w:rPr>
          <w:rFonts w:ascii="Arial" w:hAnsi="Arial" w:cs="Arial"/>
          <w:sz w:val="20"/>
          <w:szCs w:val="20"/>
        </w:rPr>
      </w:pPr>
      <w:r w:rsidRPr="009403DC">
        <w:rPr>
          <w:rFonts w:ascii="Arial" w:hAnsi="Arial" w:cs="Arial"/>
          <w:sz w:val="20"/>
          <w:szCs w:val="20"/>
        </w:rPr>
        <w:t>Izbrani ponudnik bo moral ob dobavi oziroma dokončnem prevzemu opreme za zaščito, reševanje in pomoč v predorih</w:t>
      </w:r>
      <w:r w:rsidR="00F85DFB" w:rsidRPr="009403DC">
        <w:rPr>
          <w:rFonts w:ascii="Arial" w:hAnsi="Arial" w:cs="Arial"/>
          <w:sz w:val="20"/>
          <w:szCs w:val="20"/>
        </w:rPr>
        <w:t xml:space="preserve"> na G in R cestah</w:t>
      </w:r>
      <w:r w:rsidRPr="009403DC">
        <w:rPr>
          <w:rFonts w:ascii="Arial" w:hAnsi="Arial" w:cs="Arial"/>
          <w:sz w:val="20"/>
          <w:szCs w:val="20"/>
        </w:rPr>
        <w:t xml:space="preserve">, izročiti naročniku vse potrebne dokumente in potrdila, ateste, certifikate o ustreznosti in </w:t>
      </w:r>
      <w:r w:rsidR="00F85DFB" w:rsidRPr="009403DC">
        <w:rPr>
          <w:rFonts w:ascii="Arial" w:hAnsi="Arial" w:cs="Arial"/>
          <w:sz w:val="20"/>
          <w:szCs w:val="20"/>
        </w:rPr>
        <w:t>druge</w:t>
      </w:r>
      <w:r w:rsidRPr="009403DC">
        <w:rPr>
          <w:rFonts w:ascii="Arial" w:hAnsi="Arial" w:cs="Arial"/>
          <w:sz w:val="20"/>
          <w:szCs w:val="20"/>
        </w:rPr>
        <w:t xml:space="preserve"> dokumente, zahtevane v tej razpisni dokumentaciji</w:t>
      </w:r>
      <w:r w:rsidR="006C4611" w:rsidRPr="009403DC">
        <w:rPr>
          <w:rFonts w:ascii="Arial" w:hAnsi="Arial" w:cs="Arial"/>
          <w:sz w:val="20"/>
          <w:szCs w:val="20"/>
        </w:rPr>
        <w:t xml:space="preserve"> v slovenskem jeziku</w:t>
      </w:r>
      <w:r w:rsidRPr="009403DC">
        <w:rPr>
          <w:rFonts w:ascii="Arial" w:hAnsi="Arial" w:cs="Arial"/>
          <w:sz w:val="20"/>
          <w:szCs w:val="20"/>
        </w:rPr>
        <w:t>. Izbrani ponudnik bo moral izročiti naročniku za dobavljeno opremo za zaščito, reševanje in pomoč v predorih</w:t>
      </w:r>
      <w:r w:rsidR="00F85DFB" w:rsidRPr="009403DC">
        <w:rPr>
          <w:rFonts w:ascii="Arial" w:hAnsi="Arial" w:cs="Arial"/>
          <w:sz w:val="20"/>
          <w:szCs w:val="20"/>
        </w:rPr>
        <w:t xml:space="preserve"> na G in R cestah</w:t>
      </w:r>
      <w:r w:rsidRPr="009403DC">
        <w:rPr>
          <w:rFonts w:ascii="Arial" w:hAnsi="Arial" w:cs="Arial"/>
          <w:sz w:val="20"/>
          <w:szCs w:val="20"/>
        </w:rPr>
        <w:t>:</w:t>
      </w:r>
    </w:p>
    <w:p w14:paraId="5055B620" w14:textId="6686BB9D"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dve kopiji originalnega e-računa za dobavljeno opremo (</w:t>
      </w:r>
      <w:r w:rsidRPr="004446DB">
        <w:rPr>
          <w:rFonts w:ascii="Arial" w:hAnsi="Arial" w:cs="Arial"/>
          <w:sz w:val="20"/>
          <w:szCs w:val="20"/>
          <w:lang w:eastAsia="sl-SI"/>
        </w:rPr>
        <w:t>v papirni obliki</w:t>
      </w:r>
      <w:r w:rsidR="004446DB">
        <w:rPr>
          <w:rFonts w:ascii="Arial" w:hAnsi="Arial" w:cs="Arial"/>
          <w:sz w:val="20"/>
          <w:szCs w:val="20"/>
          <w:lang w:eastAsia="sl-SI"/>
        </w:rPr>
        <w:t xml:space="preserve"> - vizualizacija računa</w:t>
      </w:r>
      <w:r w:rsidR="00EA256C">
        <w:rPr>
          <w:rFonts w:ascii="Arial" w:hAnsi="Arial" w:cs="Arial"/>
          <w:sz w:val="20"/>
          <w:szCs w:val="20"/>
          <w:lang w:eastAsia="sl-SI"/>
        </w:rPr>
        <w:t>.pdf</w:t>
      </w:r>
      <w:r w:rsidRPr="009403DC">
        <w:rPr>
          <w:rFonts w:ascii="Arial" w:hAnsi="Arial" w:cs="Arial"/>
          <w:sz w:val="20"/>
          <w:szCs w:val="20"/>
          <w:lang w:eastAsia="sl-SI"/>
        </w:rPr>
        <w:t>);</w:t>
      </w:r>
    </w:p>
    <w:p w14:paraId="0338D5AD" w14:textId="77777777"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pravilno izpolnjeno dobavnico;</w:t>
      </w:r>
    </w:p>
    <w:p w14:paraId="3669FE7A" w14:textId="77777777"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vse tovorne liste od odpravnega do namembnega kraja;</w:t>
      </w:r>
    </w:p>
    <w:p w14:paraId="1B5463BE" w14:textId="77777777"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carinsko deklaracijo z vsemi spremnimi dokumenti, če država proizvajalka ni članica EU;</w:t>
      </w:r>
    </w:p>
    <w:p w14:paraId="0F833D34" w14:textId="77777777"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predpisana potrdila o atestih in testiranjih opreme, če morajo biti po zakonu predložena;</w:t>
      </w:r>
    </w:p>
    <w:p w14:paraId="38CFAAD0" w14:textId="77777777"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certifikate o ustreznosti, če morajo biti po zakonu predloženi;</w:t>
      </w:r>
    </w:p>
    <w:p w14:paraId="11D8CCE0" w14:textId="77777777"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podpisane in potrjene garancijske liste oziroma izjave;</w:t>
      </w:r>
    </w:p>
    <w:p w14:paraId="453862A6" w14:textId="77777777"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navodila za uporabo;</w:t>
      </w:r>
    </w:p>
    <w:p w14:paraId="1F2D59C4" w14:textId="77777777"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navodila za varno delo;</w:t>
      </w:r>
    </w:p>
    <w:p w14:paraId="29D9776A" w14:textId="77777777"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navodila za vzdrževanje;</w:t>
      </w:r>
    </w:p>
    <w:p w14:paraId="16C6F4BA" w14:textId="77777777"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tehnično dokumentacijo z vsemi tehničnimi podatki;</w:t>
      </w:r>
    </w:p>
    <w:p w14:paraId="69A74787" w14:textId="77777777"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podatke o pooblaščenem serviserju;</w:t>
      </w:r>
    </w:p>
    <w:p w14:paraId="516FFC94" w14:textId="77777777" w:rsidR="00510339" w:rsidRPr="009403DC" w:rsidRDefault="00510339" w:rsidP="00510339">
      <w:pPr>
        <w:numPr>
          <w:ilvl w:val="0"/>
          <w:numId w:val="1"/>
        </w:numPr>
        <w:suppressAutoHyphens w:val="0"/>
        <w:spacing w:after="0" w:line="240" w:lineRule="auto"/>
        <w:contextualSpacing/>
        <w:jc w:val="both"/>
        <w:rPr>
          <w:rFonts w:ascii="Arial" w:hAnsi="Arial" w:cs="Arial"/>
          <w:sz w:val="20"/>
          <w:szCs w:val="20"/>
          <w:lang w:eastAsia="sl-SI"/>
        </w:rPr>
      </w:pPr>
      <w:r w:rsidRPr="009403DC">
        <w:rPr>
          <w:rFonts w:ascii="Arial" w:hAnsi="Arial" w:cs="Arial"/>
          <w:sz w:val="20"/>
          <w:szCs w:val="20"/>
          <w:lang w:eastAsia="sl-SI"/>
        </w:rPr>
        <w:t>vse druge morebitne dokumente, ki se nanašajo na opremo.</w:t>
      </w:r>
    </w:p>
    <w:p w14:paraId="5039A13E" w14:textId="14CAE7CB" w:rsidR="00510339" w:rsidRPr="009403DC" w:rsidRDefault="00510339" w:rsidP="00510339">
      <w:pPr>
        <w:spacing w:after="0" w:line="240" w:lineRule="auto"/>
        <w:jc w:val="both"/>
        <w:rPr>
          <w:rFonts w:ascii="Arial" w:hAnsi="Arial" w:cs="Arial"/>
          <w:sz w:val="20"/>
          <w:szCs w:val="20"/>
        </w:rPr>
      </w:pPr>
    </w:p>
    <w:p w14:paraId="2B70787C" w14:textId="1E8DF88A" w:rsidR="00961695" w:rsidRDefault="00961695" w:rsidP="001E6B4F">
      <w:pPr>
        <w:tabs>
          <w:tab w:val="left" w:pos="5670"/>
        </w:tabs>
        <w:spacing w:after="0" w:line="240" w:lineRule="auto"/>
        <w:jc w:val="both"/>
        <w:rPr>
          <w:rFonts w:ascii="Arial" w:hAnsi="Arial" w:cs="Arial"/>
          <w:sz w:val="20"/>
          <w:szCs w:val="20"/>
        </w:rPr>
      </w:pPr>
      <w:r w:rsidRPr="009403DC">
        <w:rPr>
          <w:rFonts w:ascii="Arial" w:hAnsi="Arial" w:cs="Arial"/>
          <w:sz w:val="20"/>
          <w:szCs w:val="20"/>
        </w:rPr>
        <w:t>Dobavitelj je dolžan v izdanem račun</w:t>
      </w:r>
      <w:r w:rsidR="008A27DE" w:rsidRPr="009403DC">
        <w:rPr>
          <w:rFonts w:ascii="Arial" w:hAnsi="Arial" w:cs="Arial"/>
          <w:sz w:val="20"/>
          <w:szCs w:val="20"/>
        </w:rPr>
        <w:t>u</w:t>
      </w:r>
      <w:r w:rsidRPr="009403DC">
        <w:rPr>
          <w:rFonts w:ascii="Arial" w:hAnsi="Arial" w:cs="Arial"/>
          <w:sz w:val="20"/>
          <w:szCs w:val="20"/>
        </w:rPr>
        <w:t xml:space="preserve"> ob vsakem artiklu </w:t>
      </w:r>
      <w:r w:rsidR="00B23D5F" w:rsidRPr="009403DC">
        <w:rPr>
          <w:rFonts w:ascii="Arial" w:hAnsi="Arial" w:cs="Arial"/>
          <w:sz w:val="20"/>
          <w:szCs w:val="20"/>
        </w:rPr>
        <w:t>navesti</w:t>
      </w:r>
      <w:r w:rsidRPr="009403DC">
        <w:rPr>
          <w:rFonts w:ascii="Arial" w:hAnsi="Arial" w:cs="Arial"/>
          <w:sz w:val="20"/>
          <w:szCs w:val="20"/>
        </w:rPr>
        <w:t xml:space="preserve"> zaporedno številko postavke </w:t>
      </w:r>
      <w:r w:rsidR="008A27DE" w:rsidRPr="009403DC">
        <w:rPr>
          <w:rFonts w:ascii="Arial" w:hAnsi="Arial" w:cs="Arial"/>
          <w:sz w:val="20"/>
          <w:szCs w:val="20"/>
        </w:rPr>
        <w:t xml:space="preserve">iz </w:t>
      </w:r>
      <w:r w:rsidR="001E6B4F">
        <w:rPr>
          <w:rFonts w:ascii="Arial" w:hAnsi="Arial" w:cs="Arial"/>
          <w:sz w:val="20"/>
          <w:szCs w:val="20"/>
        </w:rPr>
        <w:t xml:space="preserve">dokumenta </w:t>
      </w:r>
      <w:r w:rsidR="001E6B4F" w:rsidRPr="001E6B4F">
        <w:rPr>
          <w:rFonts w:ascii="Arial" w:hAnsi="Arial" w:cs="Arial"/>
          <w:sz w:val="20"/>
          <w:szCs w:val="20"/>
        </w:rPr>
        <w:t>»Tehnične in druge specifikacije naročila po sklopih – opis«</w:t>
      </w:r>
      <w:r w:rsidR="008A27DE" w:rsidRPr="009403DC">
        <w:rPr>
          <w:rFonts w:ascii="Arial" w:hAnsi="Arial" w:cs="Arial"/>
          <w:sz w:val="20"/>
          <w:szCs w:val="20"/>
        </w:rPr>
        <w:t xml:space="preserve"> </w:t>
      </w:r>
      <w:r w:rsidRPr="009403DC">
        <w:rPr>
          <w:rFonts w:ascii="Arial" w:hAnsi="Arial" w:cs="Arial"/>
          <w:sz w:val="20"/>
          <w:szCs w:val="20"/>
        </w:rPr>
        <w:t>in kratic</w:t>
      </w:r>
      <w:r w:rsidR="00B23D5F" w:rsidRPr="009403DC">
        <w:rPr>
          <w:rFonts w:ascii="Arial" w:hAnsi="Arial" w:cs="Arial"/>
          <w:sz w:val="20"/>
          <w:szCs w:val="20"/>
        </w:rPr>
        <w:t>o</w:t>
      </w:r>
      <w:r w:rsidRPr="009403DC">
        <w:rPr>
          <w:rFonts w:ascii="Arial" w:hAnsi="Arial" w:cs="Arial"/>
          <w:sz w:val="20"/>
          <w:szCs w:val="20"/>
        </w:rPr>
        <w:t xml:space="preserve"> Gasilske enote iz naročnikovega Seznama dobave opreme. </w:t>
      </w:r>
      <w:r w:rsidR="009403DC" w:rsidRPr="009403DC">
        <w:rPr>
          <w:rFonts w:ascii="Arial" w:hAnsi="Arial" w:cs="Arial"/>
          <w:sz w:val="20"/>
          <w:szCs w:val="20"/>
        </w:rPr>
        <w:t xml:space="preserve">Dobavitelj lahko namesto tega izda posamezen račun za </w:t>
      </w:r>
      <w:r w:rsidR="0099463B">
        <w:rPr>
          <w:rFonts w:ascii="Arial" w:hAnsi="Arial" w:cs="Arial"/>
          <w:sz w:val="20"/>
          <w:szCs w:val="20"/>
        </w:rPr>
        <w:t xml:space="preserve">dobavljeno opremo </w:t>
      </w:r>
      <w:r w:rsidR="001E6B4F">
        <w:rPr>
          <w:rFonts w:ascii="Arial" w:hAnsi="Arial" w:cs="Arial"/>
          <w:sz w:val="20"/>
          <w:szCs w:val="20"/>
        </w:rPr>
        <w:t xml:space="preserve">za </w:t>
      </w:r>
      <w:r w:rsidR="009403DC" w:rsidRPr="009403DC">
        <w:rPr>
          <w:rFonts w:ascii="Arial" w:hAnsi="Arial" w:cs="Arial"/>
          <w:sz w:val="20"/>
          <w:szCs w:val="20"/>
        </w:rPr>
        <w:t>vsako posamezno gasilsko enoto</w:t>
      </w:r>
      <w:r w:rsidR="0099463B">
        <w:rPr>
          <w:rFonts w:ascii="Arial" w:hAnsi="Arial" w:cs="Arial"/>
          <w:sz w:val="20"/>
          <w:szCs w:val="20"/>
        </w:rPr>
        <w:t xml:space="preserve"> posebej</w:t>
      </w:r>
      <w:r w:rsidR="00CD46F7">
        <w:rPr>
          <w:rFonts w:ascii="Arial" w:hAnsi="Arial" w:cs="Arial"/>
          <w:sz w:val="20"/>
          <w:szCs w:val="20"/>
        </w:rPr>
        <w:t xml:space="preserve"> z navedeno zaporedno številko in navedbo gasilske enote.</w:t>
      </w:r>
    </w:p>
    <w:p w14:paraId="6D21F7BE" w14:textId="77777777" w:rsidR="0099463B" w:rsidRPr="009403DC" w:rsidRDefault="0099463B" w:rsidP="00510339">
      <w:pPr>
        <w:spacing w:after="0" w:line="240" w:lineRule="auto"/>
        <w:jc w:val="both"/>
        <w:rPr>
          <w:rFonts w:ascii="Arial" w:hAnsi="Arial" w:cs="Arial"/>
          <w:sz w:val="20"/>
          <w:szCs w:val="20"/>
        </w:rPr>
      </w:pPr>
    </w:p>
    <w:p w14:paraId="4DEB9B71" w14:textId="6ED5988A" w:rsidR="00510339" w:rsidRPr="009403DC" w:rsidRDefault="00510339" w:rsidP="00510339">
      <w:pPr>
        <w:spacing w:after="0" w:line="240" w:lineRule="auto"/>
        <w:jc w:val="both"/>
        <w:rPr>
          <w:rFonts w:ascii="Arial" w:hAnsi="Arial" w:cs="Arial"/>
          <w:sz w:val="20"/>
          <w:szCs w:val="20"/>
        </w:rPr>
      </w:pPr>
      <w:r w:rsidRPr="009403DC">
        <w:rPr>
          <w:rFonts w:ascii="Arial" w:hAnsi="Arial" w:cs="Arial"/>
          <w:sz w:val="20"/>
          <w:szCs w:val="20"/>
        </w:rPr>
        <w:t>Za vso opremo se zahteva garancijska doba minimalno 1 leto, razen za potrošni material, oziroma garancijska doba, določena s strani proizvajalca.</w:t>
      </w:r>
      <w:r w:rsidR="00FC28F1" w:rsidRPr="009403DC">
        <w:rPr>
          <w:rFonts w:ascii="Arial" w:hAnsi="Arial" w:cs="Arial"/>
          <w:sz w:val="20"/>
          <w:szCs w:val="20"/>
        </w:rPr>
        <w:t xml:space="preserve"> Garancijska doba za ročno radijsko postajo mora biti 24 mesecev.</w:t>
      </w:r>
    </w:p>
    <w:p w14:paraId="62B728AC" w14:textId="77777777" w:rsidR="00510339" w:rsidRPr="009403DC" w:rsidRDefault="00510339" w:rsidP="00510339">
      <w:pPr>
        <w:spacing w:after="0" w:line="240" w:lineRule="auto"/>
        <w:jc w:val="both"/>
        <w:rPr>
          <w:rFonts w:ascii="Arial" w:hAnsi="Arial" w:cs="Arial"/>
          <w:sz w:val="20"/>
          <w:szCs w:val="20"/>
        </w:rPr>
      </w:pPr>
    </w:p>
    <w:p w14:paraId="27A03A88" w14:textId="1B516DA2" w:rsidR="00510339" w:rsidRPr="009403DC" w:rsidRDefault="00510339" w:rsidP="00510339">
      <w:pPr>
        <w:spacing w:after="0" w:line="240" w:lineRule="auto"/>
        <w:jc w:val="both"/>
        <w:rPr>
          <w:rFonts w:ascii="Arial" w:hAnsi="Arial" w:cs="Arial"/>
          <w:sz w:val="20"/>
          <w:szCs w:val="20"/>
        </w:rPr>
      </w:pPr>
      <w:r w:rsidRPr="009403DC">
        <w:rPr>
          <w:rFonts w:ascii="Arial" w:hAnsi="Arial" w:cs="Arial"/>
          <w:sz w:val="20"/>
          <w:szCs w:val="20"/>
        </w:rPr>
        <w:t xml:space="preserve">Ponudnik mora zagotavljati tudi morebitne potrebne nadomestne in rezervne dele za opremo za zaščito, reševanje in pomoč v predorih </w:t>
      </w:r>
      <w:r w:rsidR="006A2333" w:rsidRPr="009403DC">
        <w:rPr>
          <w:rFonts w:ascii="Arial" w:hAnsi="Arial" w:cs="Arial"/>
          <w:sz w:val="20"/>
          <w:szCs w:val="20"/>
        </w:rPr>
        <w:t xml:space="preserve">na G in R cestah </w:t>
      </w:r>
      <w:r w:rsidRPr="009403DC">
        <w:rPr>
          <w:rFonts w:ascii="Arial" w:hAnsi="Arial" w:cs="Arial"/>
          <w:sz w:val="20"/>
          <w:szCs w:val="20"/>
        </w:rPr>
        <w:t xml:space="preserve">ter jih zagotavljati </w:t>
      </w:r>
      <w:r w:rsidR="003C7032" w:rsidRPr="009403DC">
        <w:rPr>
          <w:rFonts w:ascii="Arial" w:hAnsi="Arial" w:cs="Arial"/>
          <w:sz w:val="20"/>
          <w:szCs w:val="20"/>
        </w:rPr>
        <w:t xml:space="preserve">še </w:t>
      </w:r>
      <w:r w:rsidRPr="009403DC">
        <w:rPr>
          <w:rFonts w:ascii="Arial" w:hAnsi="Arial" w:cs="Arial"/>
          <w:sz w:val="20"/>
          <w:szCs w:val="20"/>
        </w:rPr>
        <w:t xml:space="preserve">v obdobju 10-ih let od prevzema. </w:t>
      </w:r>
    </w:p>
    <w:p w14:paraId="48F24A66" w14:textId="77777777" w:rsidR="00510339" w:rsidRPr="009403DC" w:rsidRDefault="00510339" w:rsidP="00510339">
      <w:pPr>
        <w:spacing w:after="0" w:line="240" w:lineRule="auto"/>
        <w:jc w:val="both"/>
        <w:rPr>
          <w:rFonts w:ascii="Arial" w:hAnsi="Arial" w:cs="Arial"/>
          <w:sz w:val="20"/>
          <w:szCs w:val="20"/>
        </w:rPr>
      </w:pPr>
    </w:p>
    <w:p w14:paraId="121D007A" w14:textId="77777777" w:rsidR="00510339" w:rsidRPr="009403DC" w:rsidRDefault="00510339" w:rsidP="00510339">
      <w:pPr>
        <w:spacing w:after="0" w:line="240" w:lineRule="auto"/>
        <w:rPr>
          <w:rFonts w:ascii="Arial" w:hAnsi="Arial" w:cs="Arial"/>
          <w:sz w:val="20"/>
          <w:szCs w:val="20"/>
        </w:rPr>
      </w:pPr>
      <w:r w:rsidRPr="009403DC">
        <w:rPr>
          <w:rFonts w:ascii="Arial" w:hAnsi="Arial" w:cs="Arial"/>
          <w:sz w:val="20"/>
          <w:szCs w:val="20"/>
        </w:rPr>
        <w:t xml:space="preserve">Ponudnik naj slikovni material in tehnični opis </w:t>
      </w:r>
      <w:r w:rsidRPr="009403DC">
        <w:rPr>
          <w:rFonts w:ascii="Arial" w:hAnsi="Arial" w:cs="Arial"/>
          <w:b/>
          <w:sz w:val="20"/>
          <w:szCs w:val="20"/>
          <w:u w:val="single"/>
        </w:rPr>
        <w:t>vse</w:t>
      </w:r>
      <w:r w:rsidRPr="009403DC">
        <w:rPr>
          <w:rFonts w:ascii="Arial" w:hAnsi="Arial" w:cs="Arial"/>
          <w:sz w:val="20"/>
          <w:szCs w:val="20"/>
        </w:rPr>
        <w:t xml:space="preserve"> naročene opreme priloži v ponudbi za vsak posamezen artikel.</w:t>
      </w:r>
    </w:p>
    <w:p w14:paraId="7DA7FE7D" w14:textId="77777777" w:rsidR="00510339" w:rsidRPr="009403DC" w:rsidRDefault="00510339" w:rsidP="00510339">
      <w:pPr>
        <w:spacing w:after="0" w:line="240" w:lineRule="auto"/>
        <w:rPr>
          <w:rFonts w:ascii="Arial" w:hAnsi="Arial" w:cs="Arial"/>
          <w:sz w:val="20"/>
          <w:szCs w:val="20"/>
        </w:rPr>
      </w:pPr>
    </w:p>
    <w:p w14:paraId="30DB0E20" w14:textId="7726D533" w:rsidR="00510339" w:rsidRPr="009403DC" w:rsidRDefault="00510339" w:rsidP="00510339">
      <w:pPr>
        <w:spacing w:after="0" w:line="240" w:lineRule="auto"/>
        <w:jc w:val="both"/>
        <w:rPr>
          <w:rFonts w:ascii="Arial" w:hAnsi="Arial" w:cs="Arial"/>
          <w:b/>
          <w:sz w:val="20"/>
          <w:szCs w:val="20"/>
        </w:rPr>
      </w:pPr>
      <w:r w:rsidRPr="009403DC">
        <w:rPr>
          <w:rFonts w:ascii="Arial" w:hAnsi="Arial" w:cs="Arial"/>
          <w:b/>
          <w:sz w:val="20"/>
          <w:szCs w:val="20"/>
        </w:rPr>
        <w:t>Opozorilo: Pri opremi, kjer sta v tehničnem delu razpisne dokumentacije navedena proizvajalec in tip opreme, lahko dobavitelj ponudi enakovredno ali boljšo opremo drugih proizvajalcev, vendar mora pri oddaji ponudbe priložiti slikovni material in tehnični opis opreme, ki jo ponuja, in sicer v slovenskem jeziku. Oprema mora biti po tehničnih karakteristikah vsaj enakih ali boljših lastnosti, kot jih izkazuje s strani naročnika navedena primerljiva oprema. Naročnik si pridržuje pravico, da v primeru dvoma v enakovrednost tehničnih lastnosti zahteva predložitev dodatnih listin, na podlagi katerih se ugotavlja enakovrednost ponujene opreme.</w:t>
      </w:r>
    </w:p>
    <w:p w14:paraId="27CDEC7B" w14:textId="21F5F457" w:rsidR="000F0DFA" w:rsidRPr="009403DC" w:rsidRDefault="000F0DFA" w:rsidP="00510339">
      <w:pPr>
        <w:spacing w:after="0" w:line="240" w:lineRule="auto"/>
        <w:jc w:val="both"/>
        <w:rPr>
          <w:rFonts w:ascii="Arial" w:hAnsi="Arial" w:cs="Arial"/>
          <w:b/>
          <w:sz w:val="20"/>
          <w:szCs w:val="20"/>
        </w:rPr>
      </w:pPr>
    </w:p>
    <w:p w14:paraId="73AB7648" w14:textId="677EFBA0" w:rsidR="000F0DFA" w:rsidRDefault="000F0DFA" w:rsidP="00510339">
      <w:pPr>
        <w:spacing w:after="0" w:line="240" w:lineRule="auto"/>
        <w:jc w:val="both"/>
        <w:rPr>
          <w:rFonts w:ascii="Arial" w:hAnsi="Arial" w:cs="Arial"/>
          <w:b/>
          <w:sz w:val="20"/>
          <w:szCs w:val="20"/>
        </w:rPr>
      </w:pPr>
      <w:r w:rsidRPr="009403DC">
        <w:rPr>
          <w:rFonts w:ascii="Arial" w:hAnsi="Arial" w:cs="Arial"/>
          <w:b/>
          <w:sz w:val="20"/>
          <w:szCs w:val="20"/>
        </w:rPr>
        <w:t>Izjavljamo pod materialno in kazensko odgovornostjo, da ponujena oprema zadošča zgoraj navedenim opisom opreme.</w:t>
      </w:r>
    </w:p>
    <w:p w14:paraId="0D882117" w14:textId="3A6A1B6A" w:rsidR="002035D1" w:rsidRDefault="002035D1" w:rsidP="00510339">
      <w:pPr>
        <w:spacing w:after="0" w:line="240" w:lineRule="auto"/>
        <w:jc w:val="both"/>
        <w:rPr>
          <w:rFonts w:ascii="Arial" w:hAnsi="Arial" w:cs="Arial"/>
          <w:b/>
          <w:sz w:val="20"/>
          <w:szCs w:val="20"/>
        </w:rPr>
      </w:pPr>
    </w:p>
    <w:p w14:paraId="13AA83DB" w14:textId="77777777" w:rsidR="002035D1" w:rsidRPr="009403DC" w:rsidRDefault="002035D1" w:rsidP="00510339">
      <w:pPr>
        <w:spacing w:after="0" w:line="240" w:lineRule="auto"/>
        <w:jc w:val="both"/>
        <w:rPr>
          <w:rFonts w:ascii="Arial" w:hAnsi="Arial" w:cs="Arial"/>
          <w:b/>
          <w:sz w:val="20"/>
          <w:szCs w:val="20"/>
        </w:rPr>
      </w:pPr>
    </w:p>
    <w:tbl>
      <w:tblPr>
        <w:tblW w:w="0" w:type="auto"/>
        <w:jc w:val="right"/>
        <w:tblLayout w:type="fixed"/>
        <w:tblLook w:val="0000" w:firstRow="0" w:lastRow="0" w:firstColumn="0" w:lastColumn="0" w:noHBand="0" w:noVBand="0"/>
      </w:tblPr>
      <w:tblGrid>
        <w:gridCol w:w="2002"/>
        <w:gridCol w:w="3544"/>
      </w:tblGrid>
      <w:tr w:rsidR="00510339" w:rsidRPr="009403DC" w14:paraId="2AF91378" w14:textId="77777777" w:rsidTr="005424AF">
        <w:trPr>
          <w:cantSplit/>
          <w:jc w:val="right"/>
        </w:trPr>
        <w:tc>
          <w:tcPr>
            <w:tcW w:w="2002" w:type="dxa"/>
            <w:vMerge w:val="restart"/>
            <w:vAlign w:val="center"/>
          </w:tcPr>
          <w:p w14:paraId="17731150" w14:textId="77777777" w:rsidR="00510339" w:rsidRPr="009403DC" w:rsidRDefault="00510339" w:rsidP="005424AF">
            <w:pPr>
              <w:tabs>
                <w:tab w:val="left" w:pos="12758"/>
              </w:tabs>
              <w:spacing w:after="0" w:line="240" w:lineRule="auto"/>
              <w:jc w:val="center"/>
              <w:rPr>
                <w:rFonts w:ascii="Arial" w:hAnsi="Arial" w:cs="Arial"/>
                <w:sz w:val="20"/>
                <w:szCs w:val="20"/>
              </w:rPr>
            </w:pPr>
            <w:r w:rsidRPr="009403DC">
              <w:rPr>
                <w:rFonts w:ascii="Arial" w:hAnsi="Arial" w:cs="Arial"/>
                <w:sz w:val="20"/>
                <w:szCs w:val="20"/>
              </w:rPr>
              <w:t>žig</w:t>
            </w:r>
          </w:p>
        </w:tc>
        <w:tc>
          <w:tcPr>
            <w:tcW w:w="3544" w:type="dxa"/>
          </w:tcPr>
          <w:p w14:paraId="346BE9E7" w14:textId="77777777" w:rsidR="00510339" w:rsidRPr="009403DC" w:rsidRDefault="00510339" w:rsidP="005424AF">
            <w:pPr>
              <w:tabs>
                <w:tab w:val="left" w:pos="12758"/>
              </w:tabs>
              <w:spacing w:after="0" w:line="240" w:lineRule="auto"/>
              <w:jc w:val="center"/>
              <w:rPr>
                <w:rFonts w:ascii="Arial" w:hAnsi="Arial" w:cs="Arial"/>
                <w:sz w:val="20"/>
                <w:szCs w:val="20"/>
              </w:rPr>
            </w:pPr>
            <w:r w:rsidRPr="009403DC">
              <w:rPr>
                <w:rFonts w:ascii="Arial" w:hAnsi="Arial" w:cs="Arial"/>
                <w:sz w:val="20"/>
                <w:szCs w:val="20"/>
              </w:rPr>
              <w:t>gospodarski subjekt</w:t>
            </w:r>
          </w:p>
        </w:tc>
      </w:tr>
      <w:tr w:rsidR="00510339" w:rsidRPr="009403DC" w14:paraId="7E71823E" w14:textId="77777777" w:rsidTr="005424AF">
        <w:trPr>
          <w:cantSplit/>
          <w:jc w:val="right"/>
        </w:trPr>
        <w:tc>
          <w:tcPr>
            <w:tcW w:w="2002" w:type="dxa"/>
            <w:vMerge/>
          </w:tcPr>
          <w:p w14:paraId="306CA030" w14:textId="77777777" w:rsidR="00510339" w:rsidRPr="009403DC" w:rsidRDefault="00510339" w:rsidP="005424AF">
            <w:pPr>
              <w:tabs>
                <w:tab w:val="left" w:pos="12758"/>
              </w:tabs>
              <w:spacing w:after="0" w:line="240" w:lineRule="auto"/>
              <w:jc w:val="center"/>
              <w:rPr>
                <w:rFonts w:ascii="Arial" w:hAnsi="Arial" w:cs="Arial"/>
                <w:sz w:val="20"/>
                <w:szCs w:val="20"/>
              </w:rPr>
            </w:pPr>
          </w:p>
        </w:tc>
        <w:tc>
          <w:tcPr>
            <w:tcW w:w="3544" w:type="dxa"/>
            <w:tcBorders>
              <w:bottom w:val="dashSmallGap" w:sz="4" w:space="0" w:color="auto"/>
            </w:tcBorders>
          </w:tcPr>
          <w:p w14:paraId="524A10C0" w14:textId="77777777" w:rsidR="00510339" w:rsidRPr="009403DC" w:rsidRDefault="00510339" w:rsidP="005424AF">
            <w:pPr>
              <w:tabs>
                <w:tab w:val="left" w:pos="12758"/>
              </w:tabs>
              <w:spacing w:after="0" w:line="240" w:lineRule="auto"/>
              <w:jc w:val="center"/>
              <w:rPr>
                <w:rFonts w:ascii="Arial" w:hAnsi="Arial" w:cs="Arial"/>
                <w:sz w:val="20"/>
                <w:szCs w:val="20"/>
              </w:rPr>
            </w:pPr>
          </w:p>
        </w:tc>
      </w:tr>
      <w:tr w:rsidR="00510339" w:rsidRPr="009403DC" w14:paraId="304443E9" w14:textId="77777777" w:rsidTr="005424AF">
        <w:trPr>
          <w:cantSplit/>
          <w:jc w:val="right"/>
        </w:trPr>
        <w:tc>
          <w:tcPr>
            <w:tcW w:w="2002" w:type="dxa"/>
            <w:vMerge/>
          </w:tcPr>
          <w:p w14:paraId="639E8553" w14:textId="77777777" w:rsidR="00510339" w:rsidRPr="009403DC" w:rsidRDefault="00510339" w:rsidP="005424AF">
            <w:pPr>
              <w:tabs>
                <w:tab w:val="left" w:pos="12758"/>
              </w:tabs>
              <w:spacing w:after="0" w:line="240" w:lineRule="auto"/>
              <w:rPr>
                <w:rFonts w:ascii="Arial" w:hAnsi="Arial" w:cs="Arial"/>
                <w:sz w:val="20"/>
                <w:szCs w:val="20"/>
              </w:rPr>
            </w:pPr>
          </w:p>
        </w:tc>
        <w:tc>
          <w:tcPr>
            <w:tcW w:w="3544" w:type="dxa"/>
          </w:tcPr>
          <w:p w14:paraId="536DA448" w14:textId="77777777" w:rsidR="00510339" w:rsidRPr="009403DC" w:rsidRDefault="00510339" w:rsidP="005424AF">
            <w:pPr>
              <w:tabs>
                <w:tab w:val="left" w:pos="12758"/>
              </w:tabs>
              <w:spacing w:after="0" w:line="240" w:lineRule="auto"/>
              <w:jc w:val="center"/>
              <w:rPr>
                <w:rFonts w:ascii="Arial" w:hAnsi="Arial" w:cs="Arial"/>
                <w:sz w:val="20"/>
                <w:szCs w:val="20"/>
              </w:rPr>
            </w:pPr>
            <w:r w:rsidRPr="009403DC">
              <w:rPr>
                <w:rFonts w:ascii="Arial" w:hAnsi="Arial" w:cs="Arial"/>
                <w:sz w:val="20"/>
                <w:szCs w:val="20"/>
              </w:rPr>
              <w:t>(ime in priimek pooblaščene osebe)</w:t>
            </w:r>
          </w:p>
        </w:tc>
      </w:tr>
      <w:tr w:rsidR="00510339" w:rsidRPr="009403DC" w14:paraId="3AD45BD2" w14:textId="77777777" w:rsidTr="005424AF">
        <w:trPr>
          <w:cantSplit/>
          <w:jc w:val="right"/>
        </w:trPr>
        <w:tc>
          <w:tcPr>
            <w:tcW w:w="2002" w:type="dxa"/>
            <w:vMerge/>
          </w:tcPr>
          <w:p w14:paraId="45EE0EBF" w14:textId="77777777" w:rsidR="00510339" w:rsidRPr="009403DC" w:rsidRDefault="00510339" w:rsidP="005424AF">
            <w:pPr>
              <w:tabs>
                <w:tab w:val="left" w:pos="12758"/>
              </w:tabs>
              <w:spacing w:after="0" w:line="240" w:lineRule="auto"/>
              <w:jc w:val="center"/>
              <w:rPr>
                <w:rFonts w:ascii="Arial" w:hAnsi="Arial" w:cs="Arial"/>
                <w:sz w:val="20"/>
                <w:szCs w:val="20"/>
              </w:rPr>
            </w:pPr>
          </w:p>
        </w:tc>
        <w:tc>
          <w:tcPr>
            <w:tcW w:w="3544" w:type="dxa"/>
            <w:tcBorders>
              <w:bottom w:val="dashSmallGap" w:sz="4" w:space="0" w:color="auto"/>
            </w:tcBorders>
          </w:tcPr>
          <w:p w14:paraId="58B88BB4" w14:textId="77777777" w:rsidR="00510339" w:rsidRPr="009403DC" w:rsidRDefault="00510339" w:rsidP="005424AF">
            <w:pPr>
              <w:tabs>
                <w:tab w:val="left" w:pos="12758"/>
              </w:tabs>
              <w:spacing w:after="0" w:line="240" w:lineRule="auto"/>
              <w:jc w:val="center"/>
              <w:rPr>
                <w:rFonts w:ascii="Arial" w:hAnsi="Arial" w:cs="Arial"/>
                <w:sz w:val="20"/>
                <w:szCs w:val="20"/>
              </w:rPr>
            </w:pPr>
          </w:p>
        </w:tc>
      </w:tr>
    </w:tbl>
    <w:p w14:paraId="7FD3628C" w14:textId="3DC5C763" w:rsidR="00756A06" w:rsidRPr="009403DC" w:rsidRDefault="00510339" w:rsidP="00510339">
      <w:pPr>
        <w:rPr>
          <w:rFonts w:ascii="Arial" w:hAnsi="Arial" w:cs="Arial"/>
          <w:sz w:val="20"/>
          <w:szCs w:val="20"/>
        </w:rPr>
      </w:pPr>
      <w:r w:rsidRPr="009403DC">
        <w:rPr>
          <w:rFonts w:ascii="Arial" w:hAnsi="Arial" w:cs="Arial"/>
          <w:sz w:val="20"/>
          <w:szCs w:val="20"/>
        </w:rPr>
        <w:t xml:space="preserve">                                                                                                      </w:t>
      </w:r>
      <w:r w:rsidR="00E968CA" w:rsidRPr="009403DC">
        <w:rPr>
          <w:rFonts w:ascii="Arial" w:hAnsi="Arial" w:cs="Arial"/>
          <w:sz w:val="20"/>
          <w:szCs w:val="20"/>
        </w:rPr>
        <w:t xml:space="preserve">                       </w:t>
      </w:r>
      <w:r w:rsidRPr="009403DC">
        <w:rPr>
          <w:rFonts w:ascii="Arial" w:hAnsi="Arial" w:cs="Arial"/>
          <w:sz w:val="20"/>
          <w:szCs w:val="20"/>
        </w:rPr>
        <w:t>(</w:t>
      </w:r>
      <w:r w:rsidR="002035D1">
        <w:rPr>
          <w:rFonts w:ascii="Arial" w:hAnsi="Arial" w:cs="Arial"/>
          <w:sz w:val="20"/>
          <w:szCs w:val="20"/>
        </w:rPr>
        <w:t>p</w:t>
      </w:r>
      <w:r w:rsidRPr="009403DC">
        <w:rPr>
          <w:rFonts w:ascii="Arial" w:hAnsi="Arial" w:cs="Arial"/>
          <w:sz w:val="20"/>
          <w:szCs w:val="20"/>
        </w:rPr>
        <w:t>odpis)</w:t>
      </w:r>
    </w:p>
    <w:sectPr w:rsidR="00756A06" w:rsidRPr="009403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63B50"/>
    <w:multiLevelType w:val="hybridMultilevel"/>
    <w:tmpl w:val="453CA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12789F"/>
    <w:multiLevelType w:val="hybridMultilevel"/>
    <w:tmpl w:val="3AEAB1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E5125B6"/>
    <w:multiLevelType w:val="hybridMultilevel"/>
    <w:tmpl w:val="07406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0E23B0C"/>
    <w:multiLevelType w:val="hybridMultilevel"/>
    <w:tmpl w:val="07406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8F676A5"/>
    <w:multiLevelType w:val="hybridMultilevel"/>
    <w:tmpl w:val="24C03790"/>
    <w:lvl w:ilvl="0" w:tplc="A180302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5B9"/>
    <w:rsid w:val="0004407E"/>
    <w:rsid w:val="00044763"/>
    <w:rsid w:val="0004553B"/>
    <w:rsid w:val="00051E79"/>
    <w:rsid w:val="00062E22"/>
    <w:rsid w:val="000A58A1"/>
    <w:rsid w:val="000F0DFA"/>
    <w:rsid w:val="001325F7"/>
    <w:rsid w:val="001E6B4F"/>
    <w:rsid w:val="002035D1"/>
    <w:rsid w:val="00207654"/>
    <w:rsid w:val="00257869"/>
    <w:rsid w:val="002748BE"/>
    <w:rsid w:val="002B28A8"/>
    <w:rsid w:val="002B7880"/>
    <w:rsid w:val="003B6544"/>
    <w:rsid w:val="003C7032"/>
    <w:rsid w:val="004446DB"/>
    <w:rsid w:val="00454277"/>
    <w:rsid w:val="00510339"/>
    <w:rsid w:val="005505ED"/>
    <w:rsid w:val="005F6669"/>
    <w:rsid w:val="00646581"/>
    <w:rsid w:val="006A2333"/>
    <w:rsid w:val="006C4611"/>
    <w:rsid w:val="006F3FC3"/>
    <w:rsid w:val="007152BD"/>
    <w:rsid w:val="00756A06"/>
    <w:rsid w:val="008107E8"/>
    <w:rsid w:val="00883F03"/>
    <w:rsid w:val="008A27DE"/>
    <w:rsid w:val="00937E70"/>
    <w:rsid w:val="009403DC"/>
    <w:rsid w:val="00955EFF"/>
    <w:rsid w:val="00961695"/>
    <w:rsid w:val="0098428D"/>
    <w:rsid w:val="0099463B"/>
    <w:rsid w:val="009D59BD"/>
    <w:rsid w:val="00B23D5F"/>
    <w:rsid w:val="00B54940"/>
    <w:rsid w:val="00B56FBF"/>
    <w:rsid w:val="00C00A1F"/>
    <w:rsid w:val="00CD46F7"/>
    <w:rsid w:val="00DD6BF6"/>
    <w:rsid w:val="00E835B9"/>
    <w:rsid w:val="00E968CA"/>
    <w:rsid w:val="00EA256C"/>
    <w:rsid w:val="00F7478B"/>
    <w:rsid w:val="00F8326C"/>
    <w:rsid w:val="00F85DFB"/>
    <w:rsid w:val="00FC28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A08C9"/>
  <w15:chartTrackingRefBased/>
  <w15:docId w15:val="{D540028C-6A9B-4A06-AF71-E5FFA7F1B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0339"/>
    <w:pPr>
      <w:suppressAutoHyphens/>
      <w:spacing w:line="480" w:lineRule="auto"/>
    </w:pPr>
    <w:rPr>
      <w:rFonts w:ascii="Times New Roman" w:eastAsia="Times New Roman" w:hAnsi="Times New Roman" w:cs="Times New Roman"/>
      <w:sz w:val="24"/>
      <w:szCs w:val="24"/>
      <w:lang w:eastAsia="ar-SA"/>
    </w:rPr>
  </w:style>
  <w:style w:type="paragraph" w:styleId="Naslov5">
    <w:name w:val="heading 5"/>
    <w:basedOn w:val="Navaden"/>
    <w:next w:val="Navaden"/>
    <w:link w:val="Naslov5Znak"/>
    <w:uiPriority w:val="9"/>
    <w:semiHidden/>
    <w:unhideWhenUsed/>
    <w:qFormat/>
    <w:rsid w:val="0098428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Odstavek seznama_IP,Seznam_IP_1"/>
    <w:basedOn w:val="Navaden"/>
    <w:link w:val="OdstavekseznamaZnak"/>
    <w:uiPriority w:val="34"/>
    <w:qFormat/>
    <w:rsid w:val="00510339"/>
    <w:pPr>
      <w:ind w:left="720"/>
      <w:contextualSpacing/>
    </w:pPr>
  </w:style>
  <w:style w:type="character" w:customStyle="1" w:styleId="OdstavekseznamaZnak">
    <w:name w:val="Odstavek seznama Znak"/>
    <w:aliases w:val="Odstavek seznama_IP Znak,Seznam_IP_1 Znak"/>
    <w:link w:val="Odstavekseznama"/>
    <w:uiPriority w:val="34"/>
    <w:locked/>
    <w:rsid w:val="00510339"/>
    <w:rPr>
      <w:rFonts w:ascii="Times New Roman" w:eastAsia="Times New Roman" w:hAnsi="Times New Roman" w:cs="Times New Roman"/>
      <w:sz w:val="24"/>
      <w:szCs w:val="24"/>
      <w:lang w:eastAsia="ar-SA"/>
    </w:rPr>
  </w:style>
  <w:style w:type="paragraph" w:styleId="Pripombabesedilo">
    <w:name w:val="annotation text"/>
    <w:basedOn w:val="Navaden"/>
    <w:link w:val="PripombabesediloZnak"/>
    <w:rsid w:val="0004553B"/>
    <w:pPr>
      <w:suppressAutoHyphens w:val="0"/>
      <w:spacing w:after="0" w:line="240" w:lineRule="auto"/>
      <w:jc w:val="both"/>
    </w:pPr>
    <w:rPr>
      <w:rFonts w:ascii="Arial" w:hAnsi="Arial"/>
      <w:sz w:val="20"/>
      <w:szCs w:val="20"/>
      <w:lang w:val="x-none" w:eastAsia="x-none"/>
    </w:rPr>
  </w:style>
  <w:style w:type="character" w:customStyle="1" w:styleId="PripombabesediloZnak">
    <w:name w:val="Pripomba – besedilo Znak"/>
    <w:basedOn w:val="Privzetapisavaodstavka"/>
    <w:link w:val="Pripombabesedilo"/>
    <w:rsid w:val="0004553B"/>
    <w:rPr>
      <w:rFonts w:ascii="Arial" w:eastAsia="Times New Roman" w:hAnsi="Arial" w:cs="Times New Roman"/>
      <w:sz w:val="20"/>
      <w:szCs w:val="20"/>
      <w:lang w:val="x-none" w:eastAsia="x-none"/>
    </w:rPr>
  </w:style>
  <w:style w:type="paragraph" w:customStyle="1" w:styleId="NavadenTimesNewRoman">
    <w:name w:val="Navaden Times New Roman"/>
    <w:basedOn w:val="Navaden"/>
    <w:rsid w:val="0004553B"/>
    <w:pPr>
      <w:widowControl w:val="0"/>
      <w:suppressAutoHyphens w:val="0"/>
      <w:spacing w:after="0" w:line="240" w:lineRule="auto"/>
    </w:pPr>
    <w:rPr>
      <w:rFonts w:ascii="Arial" w:hAnsi="Arial"/>
      <w:sz w:val="22"/>
      <w:szCs w:val="20"/>
      <w:lang w:eastAsia="sl-SI"/>
    </w:rPr>
  </w:style>
  <w:style w:type="character" w:styleId="Pripombasklic">
    <w:name w:val="annotation reference"/>
    <w:rsid w:val="0004553B"/>
    <w:rPr>
      <w:sz w:val="16"/>
      <w:szCs w:val="16"/>
    </w:rPr>
  </w:style>
  <w:style w:type="paragraph" w:styleId="Besedilooblaka">
    <w:name w:val="Balloon Text"/>
    <w:basedOn w:val="Navaden"/>
    <w:link w:val="BesedilooblakaZnak"/>
    <w:uiPriority w:val="99"/>
    <w:semiHidden/>
    <w:unhideWhenUsed/>
    <w:rsid w:val="0020765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07654"/>
    <w:rPr>
      <w:rFonts w:ascii="Segoe UI" w:eastAsia="Times New Roman" w:hAnsi="Segoe UI" w:cs="Segoe UI"/>
      <w:sz w:val="18"/>
      <w:szCs w:val="18"/>
      <w:lang w:eastAsia="ar-SA"/>
    </w:rPr>
  </w:style>
  <w:style w:type="paragraph" w:styleId="Zadevapripombe">
    <w:name w:val="annotation subject"/>
    <w:basedOn w:val="Pripombabesedilo"/>
    <w:next w:val="Pripombabesedilo"/>
    <w:link w:val="ZadevapripombeZnak"/>
    <w:uiPriority w:val="99"/>
    <w:semiHidden/>
    <w:unhideWhenUsed/>
    <w:rsid w:val="005F6669"/>
    <w:pPr>
      <w:suppressAutoHyphens/>
      <w:spacing w:after="160"/>
      <w:jc w:val="left"/>
    </w:pPr>
    <w:rPr>
      <w:rFonts w:ascii="Times New Roman" w:hAnsi="Times New Roman"/>
      <w:b/>
      <w:bCs/>
      <w:lang w:val="sl-SI" w:eastAsia="ar-SA"/>
    </w:rPr>
  </w:style>
  <w:style w:type="character" w:customStyle="1" w:styleId="ZadevapripombeZnak">
    <w:name w:val="Zadeva pripombe Znak"/>
    <w:basedOn w:val="PripombabesediloZnak"/>
    <w:link w:val="Zadevapripombe"/>
    <w:uiPriority w:val="99"/>
    <w:semiHidden/>
    <w:rsid w:val="005F6669"/>
    <w:rPr>
      <w:rFonts w:ascii="Times New Roman" w:eastAsia="Times New Roman" w:hAnsi="Times New Roman" w:cs="Times New Roman"/>
      <w:b/>
      <w:bCs/>
      <w:sz w:val="20"/>
      <w:szCs w:val="20"/>
      <w:lang w:val="x-none" w:eastAsia="ar-SA"/>
    </w:rPr>
  </w:style>
  <w:style w:type="paragraph" w:customStyle="1" w:styleId="len">
    <w:name w:val="člen"/>
    <w:basedOn w:val="Naslov5"/>
    <w:rsid w:val="0098428D"/>
    <w:pPr>
      <w:keepLines w:val="0"/>
      <w:pBdr>
        <w:top w:val="single" w:sz="4" w:space="1" w:color="auto"/>
        <w:left w:val="single" w:sz="4" w:space="4" w:color="auto"/>
        <w:bottom w:val="single" w:sz="4" w:space="1" w:color="auto"/>
        <w:right w:val="single" w:sz="4" w:space="4" w:color="auto"/>
      </w:pBdr>
      <w:suppressAutoHyphens w:val="0"/>
      <w:spacing w:before="0" w:line="240" w:lineRule="auto"/>
      <w:ind w:left="993" w:right="-57" w:hanging="993"/>
      <w:jc w:val="center"/>
    </w:pPr>
    <w:rPr>
      <w:rFonts w:ascii="Tahoma" w:eastAsia="Times New Roman" w:hAnsi="Tahoma" w:cs="Times New Roman"/>
      <w:b/>
      <w:color w:val="auto"/>
      <w:lang w:eastAsia="en-US"/>
    </w:rPr>
  </w:style>
  <w:style w:type="character" w:customStyle="1" w:styleId="Naslov5Znak">
    <w:name w:val="Naslov 5 Znak"/>
    <w:basedOn w:val="Privzetapisavaodstavka"/>
    <w:link w:val="Naslov5"/>
    <w:uiPriority w:val="9"/>
    <w:semiHidden/>
    <w:rsid w:val="0098428D"/>
    <w:rPr>
      <w:rFonts w:asciiTheme="majorHAnsi" w:eastAsiaTheme="majorEastAsia" w:hAnsiTheme="majorHAnsi" w:cstheme="majorBidi"/>
      <w:color w:val="2E74B5" w:themeColor="accent1" w:themeShade="B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942</Words>
  <Characters>5376</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Nevenka Zakrajšek</dc:creator>
  <cp:keywords/>
  <dc:description/>
  <cp:lastModifiedBy>NZakrajsek</cp:lastModifiedBy>
  <cp:revision>19</cp:revision>
  <dcterms:created xsi:type="dcterms:W3CDTF">2025-09-03T09:07:00Z</dcterms:created>
  <dcterms:modified xsi:type="dcterms:W3CDTF">2026-05-27T12:28:00Z</dcterms:modified>
</cp:coreProperties>
</file>